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1EA14" w14:textId="77777777" w:rsidR="00E2359A" w:rsidRPr="00E437DD" w:rsidRDefault="00E002A2" w:rsidP="00DD5A65">
      <w:pPr>
        <w:ind w:left="709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0BB2D5" wp14:editId="59D840FD">
            <wp:simplePos x="0" y="0"/>
            <wp:positionH relativeFrom="page">
              <wp:posOffset>524510</wp:posOffset>
            </wp:positionH>
            <wp:positionV relativeFrom="page">
              <wp:posOffset>598805</wp:posOffset>
            </wp:positionV>
            <wp:extent cx="1153795" cy="1224280"/>
            <wp:effectExtent l="0" t="0" r="0" b="0"/>
            <wp:wrapNone/>
            <wp:docPr id="3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A65" w:rsidRPr="00E437DD">
        <w:rPr>
          <w:rFonts w:ascii="Arial" w:hAnsi="Arial" w:cs="Arial"/>
          <w:b/>
          <w:sz w:val="24"/>
          <w:szCs w:val="24"/>
        </w:rPr>
        <w:t>Di</w:t>
      </w:r>
      <w:r w:rsidR="00DD5A65">
        <w:rPr>
          <w:rFonts w:ascii="Arial" w:hAnsi="Arial" w:cs="Arial"/>
          <w:b/>
          <w:sz w:val="24"/>
          <w:szCs w:val="24"/>
        </w:rPr>
        <w:t xml:space="preserve">    Di</w:t>
      </w:r>
      <w:r w:rsidR="00DD5A65" w:rsidRPr="00E437DD">
        <w:rPr>
          <w:rFonts w:ascii="Arial" w:hAnsi="Arial" w:cs="Arial"/>
          <w:b/>
          <w:sz w:val="24"/>
          <w:szCs w:val="24"/>
        </w:rPr>
        <w:t>rection des ressources humaines de l’armée de l’air</w:t>
      </w:r>
      <w:r w:rsidR="00DD5A65">
        <w:rPr>
          <w:rFonts w:ascii="Arial" w:hAnsi="Arial" w:cs="Arial"/>
          <w:b/>
          <w:sz w:val="24"/>
          <w:szCs w:val="24"/>
        </w:rPr>
        <w:t xml:space="preserve"> et de l’espace</w:t>
      </w:r>
      <w:r w:rsidR="00E2359A" w:rsidRPr="00E437DD">
        <w:rPr>
          <w:rFonts w:ascii="Arial" w:hAnsi="Arial" w:cs="Arial"/>
          <w:b/>
          <w:sz w:val="24"/>
          <w:szCs w:val="24"/>
        </w:rPr>
        <w:t xml:space="preserve"> </w:t>
      </w:r>
    </w:p>
    <w:p w14:paraId="210DCB26" w14:textId="77777777" w:rsidR="00E2359A" w:rsidRPr="00E437DD" w:rsidRDefault="00E2359A" w:rsidP="00E2359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Sous-direction </w:t>
      </w:r>
      <w:r w:rsidR="006E6046">
        <w:rPr>
          <w:rFonts w:ascii="Arial" w:hAnsi="Arial" w:cs="Arial"/>
          <w:b/>
          <w:noProof/>
          <w:sz w:val="24"/>
          <w:szCs w:val="24"/>
        </w:rPr>
        <w:t>« </w:t>
      </w:r>
      <w:r>
        <w:rPr>
          <w:rFonts w:ascii="Arial" w:hAnsi="Arial" w:cs="Arial"/>
          <w:b/>
          <w:noProof/>
          <w:sz w:val="24"/>
          <w:szCs w:val="24"/>
        </w:rPr>
        <w:t>écoles et formation</w:t>
      </w:r>
      <w:r w:rsidR="006E6046">
        <w:rPr>
          <w:rFonts w:ascii="Arial" w:hAnsi="Arial" w:cs="Arial"/>
          <w:b/>
          <w:noProof/>
          <w:sz w:val="24"/>
          <w:szCs w:val="24"/>
        </w:rPr>
        <w:t> »</w:t>
      </w:r>
    </w:p>
    <w:p w14:paraId="29372807" w14:textId="77777777" w:rsidR="00E2359A" w:rsidRPr="00E437DD" w:rsidRDefault="00E2359A" w:rsidP="00E2359A">
      <w:pPr>
        <w:pStyle w:val="ZEmetteur"/>
        <w:rPr>
          <w:rFonts w:ascii="Arial" w:hAnsi="Arial"/>
        </w:rPr>
      </w:pPr>
      <w:r w:rsidRPr="00E437DD">
        <w:rPr>
          <w:rFonts w:ascii="Arial" w:hAnsi="Arial"/>
        </w:rPr>
        <w:t xml:space="preserve">Bureau </w:t>
      </w:r>
      <w:r>
        <w:rPr>
          <w:rFonts w:ascii="Arial" w:hAnsi="Arial"/>
        </w:rPr>
        <w:t xml:space="preserve">« activités de la </w:t>
      </w:r>
      <w:r w:rsidRPr="00E437DD">
        <w:rPr>
          <w:rFonts w:ascii="Arial" w:hAnsi="Arial"/>
        </w:rPr>
        <w:t>formation</w:t>
      </w:r>
      <w:r>
        <w:rPr>
          <w:rFonts w:ascii="Arial" w:hAnsi="Arial"/>
        </w:rPr>
        <w:t> »</w:t>
      </w:r>
    </w:p>
    <w:p w14:paraId="4407695D" w14:textId="77777777" w:rsidR="00E2359A" w:rsidRDefault="00E2359A" w:rsidP="00E2359A">
      <w:pPr>
        <w:pStyle w:val="ZEmetteur"/>
        <w:rPr>
          <w:rFonts w:ascii="Arial" w:hAnsi="Arial"/>
        </w:rPr>
      </w:pPr>
      <w:r w:rsidRPr="00E437DD">
        <w:rPr>
          <w:rFonts w:ascii="Arial" w:hAnsi="Arial"/>
        </w:rPr>
        <w:t>Division examens, sélections et concours</w:t>
      </w:r>
    </w:p>
    <w:p w14:paraId="6B61DFF0" w14:textId="77777777" w:rsidR="00E2359A" w:rsidRDefault="00E2359A" w:rsidP="00E2359A">
      <w:pPr>
        <w:pStyle w:val="ZEmetteur"/>
        <w:rPr>
          <w:rFonts w:ascii="Arial" w:hAnsi="Arial"/>
        </w:rPr>
      </w:pPr>
    </w:p>
    <w:p w14:paraId="24D8DB26" w14:textId="77777777" w:rsidR="00E2359A" w:rsidRDefault="00E2359A" w:rsidP="00E2359A">
      <w:pPr>
        <w:pStyle w:val="ZEmetteur"/>
        <w:rPr>
          <w:rFonts w:ascii="Arial" w:hAnsi="Arial"/>
        </w:rPr>
      </w:pPr>
    </w:p>
    <w:p w14:paraId="2E5BF615" w14:textId="77777777" w:rsidR="00E2359A" w:rsidRDefault="00E2359A" w:rsidP="00E2359A">
      <w:pPr>
        <w:pStyle w:val="ZEmetteur"/>
        <w:rPr>
          <w:rFonts w:ascii="Arial" w:hAnsi="Arial"/>
        </w:rPr>
      </w:pPr>
    </w:p>
    <w:p w14:paraId="18FC3CBA" w14:textId="77777777" w:rsidR="00E2359A" w:rsidRPr="00E437DD" w:rsidRDefault="00E002A2" w:rsidP="00E2359A">
      <w:pPr>
        <w:pStyle w:val="ZEmetteur"/>
        <w:rPr>
          <w:rFonts w:ascii="Arial" w:hAnsi="Arial"/>
        </w:rPr>
      </w:pPr>
      <w:r>
        <w:rPr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42044F" wp14:editId="77AC3D7C">
                <wp:simplePos x="0" y="0"/>
                <wp:positionH relativeFrom="column">
                  <wp:posOffset>-343535</wp:posOffset>
                </wp:positionH>
                <wp:positionV relativeFrom="paragraph">
                  <wp:posOffset>190500</wp:posOffset>
                </wp:positionV>
                <wp:extent cx="6163945" cy="914400"/>
                <wp:effectExtent l="0" t="0" r="0" b="0"/>
                <wp:wrapNone/>
                <wp:docPr id="19352603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39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8623E" w14:textId="29AFCFF6" w:rsidR="00DD5A65" w:rsidRPr="00E2359A" w:rsidRDefault="00DD5A65" w:rsidP="00DD5A65">
                            <w:pPr>
                              <w:spacing w:before="24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E2359A">
                              <w:rPr>
                                <w:rFonts w:ascii="Arial" w:hAnsi="Arial" w:cs="Arial"/>
                                <w:b/>
                                <w:szCs w:val="22"/>
                                <w:highlight w:val="yellow"/>
                              </w:rPr>
                              <w:t xml:space="preserve">A retourner au plus tard le </w:t>
                            </w:r>
                            <w:r w:rsidR="00574758">
                              <w:rPr>
                                <w:rFonts w:ascii="Arial" w:hAnsi="Arial" w:cs="Arial"/>
                                <w:b/>
                                <w:color w:val="FF0000"/>
                                <w:szCs w:val="22"/>
                                <w:highlight w:val="yellow"/>
                              </w:rPr>
                              <w:t>vendredi</w:t>
                            </w:r>
                            <w:r w:rsidR="00DC54B6">
                              <w:rPr>
                                <w:rFonts w:ascii="Arial" w:hAnsi="Arial" w:cs="Arial"/>
                                <w:b/>
                                <w:color w:val="FF0000"/>
                                <w:szCs w:val="22"/>
                                <w:highlight w:val="yellow"/>
                              </w:rPr>
                              <w:t xml:space="preserve"> 31</w:t>
                            </w:r>
                            <w:r w:rsidR="00574758">
                              <w:rPr>
                                <w:rFonts w:ascii="Arial" w:hAnsi="Arial" w:cs="Arial"/>
                                <w:b/>
                                <w:color w:val="FF0000"/>
                                <w:szCs w:val="22"/>
                                <w:highlight w:val="yellow"/>
                              </w:rPr>
                              <w:t xml:space="preserve"> mai 2024</w:t>
                            </w:r>
                            <w:r w:rsidR="00620DA0">
                              <w:rPr>
                                <w:rFonts w:ascii="Arial" w:hAnsi="Arial" w:cs="Arial"/>
                                <w:b/>
                                <w:color w:val="FF0000"/>
                                <w:szCs w:val="22"/>
                                <w:highlight w:val="yellow"/>
                              </w:rPr>
                              <w:t xml:space="preserve"> – 12 h 00</w:t>
                            </w:r>
                            <w:r w:rsidRPr="00E2359A">
                              <w:rPr>
                                <w:rFonts w:ascii="Arial" w:hAnsi="Arial" w:cs="Arial"/>
                                <w:b/>
                                <w:szCs w:val="22"/>
                                <w:highlight w:val="yellow"/>
                              </w:rPr>
                              <w:t xml:space="preserve"> terme de rigueur</w:t>
                            </w:r>
                            <w:r w:rsidRPr="00E2359A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14:paraId="467DC255" w14:textId="77777777" w:rsidR="00595E4D" w:rsidRPr="00E2359A" w:rsidRDefault="00595E4D" w:rsidP="00595E4D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proofErr w:type="gramStart"/>
                            <w:r w:rsidRPr="00E2359A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à</w:t>
                            </w:r>
                            <w:proofErr w:type="gramEnd"/>
                          </w:p>
                          <w:p w14:paraId="6195209A" w14:textId="05736888" w:rsidR="00DD5A65" w:rsidRPr="00E2359A" w:rsidRDefault="00DC54B6" w:rsidP="00DD5A65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Cs w:val="22"/>
                              </w:rPr>
                            </w:pPr>
                            <w:hyperlink r:id="rId10" w:history="1">
                              <w:r w:rsidRPr="00947F87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szCs w:val="22"/>
                                </w:rPr>
                                <w:t>drhaae-concours-officiers.contact.fct@intradef.gouv.fr</w:t>
                              </w:r>
                            </w:hyperlink>
                            <w:r w:rsidR="00DD5A65" w:rsidRPr="00E2359A">
                              <w:rPr>
                                <w:rFonts w:ascii="Arial" w:hAnsi="Arial" w:cs="Arial"/>
                                <w:b/>
                                <w:color w:val="0000FF"/>
                                <w:szCs w:val="22"/>
                              </w:rPr>
                              <w:t xml:space="preserve">  </w:t>
                            </w:r>
                          </w:p>
                          <w:p w14:paraId="3110991A" w14:textId="77777777" w:rsidR="00595E4D" w:rsidRPr="00E2359A" w:rsidRDefault="00595E4D" w:rsidP="00DD5A65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2044F" id="Rectangle 2" o:spid="_x0000_s1026" style="position:absolute;left:0;text-align:left;margin-left:-27.05pt;margin-top:15pt;width:485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">
                <v:path arrowok="t"/>
                <v:textbox>
                  <w:txbxContent>
                    <w:p w14:paraId="5418623E" w14:textId="29AFCFF6" w:rsidR="00DD5A65" w:rsidRPr="00E2359A" w:rsidRDefault="00DD5A65" w:rsidP="00DD5A65">
                      <w:pPr>
                        <w:spacing w:before="240"/>
                        <w:ind w:left="0"/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E2359A">
                        <w:rPr>
                          <w:rFonts w:ascii="Arial" w:hAnsi="Arial" w:cs="Arial"/>
                          <w:b/>
                          <w:szCs w:val="22"/>
                          <w:highlight w:val="yellow"/>
                        </w:rPr>
                        <w:t xml:space="preserve">A retourner au plus tard le </w:t>
                      </w:r>
                      <w:r w:rsidR="00574758">
                        <w:rPr>
                          <w:rFonts w:ascii="Arial" w:hAnsi="Arial" w:cs="Arial"/>
                          <w:b/>
                          <w:color w:val="FF0000"/>
                          <w:szCs w:val="22"/>
                          <w:highlight w:val="yellow"/>
                        </w:rPr>
                        <w:t>vendredi</w:t>
                      </w:r>
                      <w:r w:rsidR="00DC54B6">
                        <w:rPr>
                          <w:rFonts w:ascii="Arial" w:hAnsi="Arial" w:cs="Arial"/>
                          <w:b/>
                          <w:color w:val="FF0000"/>
                          <w:szCs w:val="22"/>
                          <w:highlight w:val="yellow"/>
                        </w:rPr>
                        <w:t xml:space="preserve"> 31</w:t>
                      </w:r>
                      <w:r w:rsidR="00574758">
                        <w:rPr>
                          <w:rFonts w:ascii="Arial" w:hAnsi="Arial" w:cs="Arial"/>
                          <w:b/>
                          <w:color w:val="FF0000"/>
                          <w:szCs w:val="22"/>
                          <w:highlight w:val="yellow"/>
                        </w:rPr>
                        <w:t xml:space="preserve"> mai 2024</w:t>
                      </w:r>
                      <w:r w:rsidR="00620DA0">
                        <w:rPr>
                          <w:rFonts w:ascii="Arial" w:hAnsi="Arial" w:cs="Arial"/>
                          <w:b/>
                          <w:color w:val="FF0000"/>
                          <w:szCs w:val="22"/>
                          <w:highlight w:val="yellow"/>
                        </w:rPr>
                        <w:t xml:space="preserve"> – 12 h 00</w:t>
                      </w:r>
                      <w:r w:rsidRPr="00E2359A">
                        <w:rPr>
                          <w:rFonts w:ascii="Arial" w:hAnsi="Arial" w:cs="Arial"/>
                          <w:b/>
                          <w:szCs w:val="22"/>
                          <w:highlight w:val="yellow"/>
                        </w:rPr>
                        <w:t xml:space="preserve"> terme de rigueur</w:t>
                      </w:r>
                      <w:r w:rsidRPr="00E2359A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 </w:t>
                      </w:r>
                    </w:p>
                    <w:p w14:paraId="467DC255" w14:textId="77777777" w:rsidR="00595E4D" w:rsidRPr="00E2359A" w:rsidRDefault="00595E4D" w:rsidP="00595E4D">
                      <w:pPr>
                        <w:ind w:left="0"/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proofErr w:type="gramStart"/>
                      <w:r w:rsidRPr="00E2359A">
                        <w:rPr>
                          <w:rFonts w:ascii="Arial" w:hAnsi="Arial" w:cs="Arial"/>
                          <w:b/>
                          <w:szCs w:val="22"/>
                        </w:rPr>
                        <w:t>à</w:t>
                      </w:r>
                      <w:proofErr w:type="gramEnd"/>
                    </w:p>
                    <w:p w14:paraId="6195209A" w14:textId="05736888" w:rsidR="00DD5A65" w:rsidRPr="00E2359A" w:rsidRDefault="00DC54B6" w:rsidP="00DD5A65">
                      <w:pPr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Cs w:val="22"/>
                        </w:rPr>
                      </w:pPr>
                      <w:hyperlink r:id="rId11" w:history="1">
                        <w:r w:rsidRPr="00947F87">
                          <w:rPr>
                            <w:rStyle w:val="Lienhypertexte"/>
                            <w:rFonts w:ascii="Arial" w:hAnsi="Arial" w:cs="Arial"/>
                            <w:b/>
                            <w:szCs w:val="22"/>
                          </w:rPr>
                          <w:t>drhaae-concours-officiers.contact.fct@intradef.gouv.fr</w:t>
                        </w:r>
                      </w:hyperlink>
                      <w:r w:rsidR="00DD5A65" w:rsidRPr="00E2359A">
                        <w:rPr>
                          <w:rFonts w:ascii="Arial" w:hAnsi="Arial" w:cs="Arial"/>
                          <w:b/>
                          <w:color w:val="0000FF"/>
                          <w:szCs w:val="22"/>
                        </w:rPr>
                        <w:t xml:space="preserve">  </w:t>
                      </w:r>
                    </w:p>
                    <w:p w14:paraId="3110991A" w14:textId="77777777" w:rsidR="00595E4D" w:rsidRPr="00E2359A" w:rsidRDefault="00595E4D" w:rsidP="00DD5A65">
                      <w:pPr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B26EC9" w14:textId="77777777" w:rsidR="00B51354" w:rsidRDefault="00B51354" w:rsidP="00A64394">
      <w:pPr>
        <w:pStyle w:val="Titredenote"/>
        <w:spacing w:before="240"/>
        <w:rPr>
          <w:szCs w:val="22"/>
        </w:rPr>
      </w:pPr>
    </w:p>
    <w:p w14:paraId="1B50C5E0" w14:textId="77777777" w:rsidR="00B51354" w:rsidRDefault="00B51354" w:rsidP="00A64394">
      <w:pPr>
        <w:pStyle w:val="Titredenote"/>
        <w:spacing w:before="240"/>
        <w:rPr>
          <w:szCs w:val="22"/>
        </w:rPr>
      </w:pPr>
    </w:p>
    <w:p w14:paraId="04C3E657" w14:textId="77777777" w:rsidR="00B51354" w:rsidRDefault="00B51354" w:rsidP="00A64394">
      <w:pPr>
        <w:pStyle w:val="Titredenote"/>
        <w:spacing w:before="240"/>
        <w:rPr>
          <w:szCs w:val="22"/>
        </w:rPr>
      </w:pPr>
    </w:p>
    <w:p w14:paraId="6A68416A" w14:textId="77777777" w:rsidR="00517AEE" w:rsidRPr="00E2359A" w:rsidRDefault="00517AEE" w:rsidP="00A64394">
      <w:pPr>
        <w:pStyle w:val="Titredenote"/>
        <w:spacing w:before="240"/>
        <w:rPr>
          <w:rFonts w:ascii="Arial" w:hAnsi="Arial" w:cs="Arial"/>
          <w:szCs w:val="22"/>
        </w:rPr>
      </w:pPr>
    </w:p>
    <w:p w14:paraId="3CA266FC" w14:textId="77777777" w:rsidR="00E40BCD" w:rsidRPr="00E2359A" w:rsidRDefault="00A64394" w:rsidP="00A64394">
      <w:pPr>
        <w:pStyle w:val="Titredenote"/>
        <w:spacing w:before="240"/>
        <w:rPr>
          <w:rFonts w:ascii="Arial" w:hAnsi="Arial" w:cs="Arial"/>
          <w:b/>
          <w:szCs w:val="22"/>
        </w:rPr>
      </w:pPr>
      <w:r w:rsidRPr="00E2359A">
        <w:rPr>
          <w:rFonts w:ascii="Arial" w:hAnsi="Arial" w:cs="Arial"/>
          <w:b/>
          <w:szCs w:val="22"/>
        </w:rPr>
        <w:t>ATTESTATION</w:t>
      </w:r>
    </w:p>
    <w:p w14:paraId="3D55A578" w14:textId="77777777" w:rsidR="00137410" w:rsidRPr="00E2359A" w:rsidRDefault="00137410" w:rsidP="00137410">
      <w:pPr>
        <w:rPr>
          <w:rFonts w:ascii="Arial" w:hAnsi="Arial" w:cs="Arial"/>
          <w:szCs w:val="22"/>
        </w:rPr>
      </w:pPr>
    </w:p>
    <w:p w14:paraId="58CB2C84" w14:textId="30588E3B" w:rsidR="00137410" w:rsidRPr="00E2359A" w:rsidRDefault="008E3A48" w:rsidP="00DC54B6">
      <w:pPr>
        <w:ind w:left="-567" w:right="-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Je soussigné</w:t>
      </w:r>
      <w:r w:rsidR="00DD5A65">
        <w:rPr>
          <w:rFonts w:ascii="Arial" w:hAnsi="Arial" w:cs="Arial"/>
          <w:szCs w:val="22"/>
        </w:rPr>
        <w:t>(e</w:t>
      </w:r>
      <w:proofErr w:type="gramStart"/>
      <w:r w:rsidR="00DD5A65">
        <w:rPr>
          <w:rFonts w:ascii="Arial" w:hAnsi="Arial" w:cs="Arial"/>
          <w:szCs w:val="22"/>
        </w:rPr>
        <w:t>)</w:t>
      </w:r>
      <w:r w:rsidR="00137410" w:rsidRPr="00E2359A">
        <w:rPr>
          <w:rFonts w:ascii="Arial" w:hAnsi="Arial" w:cs="Arial"/>
          <w:szCs w:val="22"/>
        </w:rPr>
        <w:t xml:space="preserve">, </w:t>
      </w:r>
      <w:r w:rsidR="00574758">
        <w:rPr>
          <w:rFonts w:ascii="Arial" w:hAnsi="Arial" w:cs="Arial"/>
          <w:szCs w:val="22"/>
        </w:rPr>
        <w:t xml:space="preserve">  </w:t>
      </w:r>
      <w:proofErr w:type="gramEnd"/>
      <w:r w:rsidR="00574758">
        <w:rPr>
          <w:rFonts w:ascii="Arial" w:hAnsi="Arial" w:cs="Arial"/>
          <w:szCs w:val="22"/>
        </w:rPr>
        <w:t xml:space="preserve">                         </w:t>
      </w:r>
      <w:r w:rsidR="007859F7">
        <w:rPr>
          <w:rFonts w:ascii="Arial" w:hAnsi="Arial" w:cs="Arial"/>
          <w:szCs w:val="22"/>
        </w:rPr>
        <w:t>,</w:t>
      </w:r>
      <w:r w:rsidR="00DC54B6">
        <w:rPr>
          <w:rFonts w:ascii="Arial" w:hAnsi="Arial" w:cs="Arial"/>
          <w:szCs w:val="22"/>
        </w:rPr>
        <w:t xml:space="preserve"> </w:t>
      </w:r>
      <w:r w:rsidR="00137410" w:rsidRPr="006E6046">
        <w:rPr>
          <w:rFonts w:ascii="Arial" w:hAnsi="Arial" w:cs="Arial"/>
          <w:szCs w:val="22"/>
        </w:rPr>
        <w:t xml:space="preserve">ai l’honneur d’accuser réception de la liste </w:t>
      </w:r>
      <w:r w:rsidR="00137410" w:rsidRPr="009C78C9">
        <w:rPr>
          <w:rFonts w:ascii="Arial" w:hAnsi="Arial" w:cs="Arial"/>
          <w:b/>
          <w:szCs w:val="22"/>
        </w:rPr>
        <w:t>n°</w:t>
      </w:r>
      <w:r w:rsidR="00C76610" w:rsidRPr="009C78C9">
        <w:rPr>
          <w:rFonts w:ascii="Arial" w:hAnsi="Arial" w:cs="Arial"/>
          <w:b/>
          <w:szCs w:val="22"/>
        </w:rPr>
        <w:t xml:space="preserve"> </w:t>
      </w:r>
      <w:r w:rsidR="00DC54B6">
        <w:rPr>
          <w:rFonts w:ascii="Arial" w:hAnsi="Arial" w:cs="Arial"/>
          <w:b/>
          <w:szCs w:val="22"/>
        </w:rPr>
        <w:t>430</w:t>
      </w:r>
      <w:r w:rsidR="009C78C9" w:rsidRPr="009C78C9">
        <w:rPr>
          <w:rFonts w:ascii="Arial" w:hAnsi="Arial" w:cs="Arial"/>
          <w:b/>
          <w:szCs w:val="22"/>
        </w:rPr>
        <w:t>/</w:t>
      </w:r>
      <w:r w:rsidR="00FF452A" w:rsidRPr="009C78C9">
        <w:rPr>
          <w:rFonts w:ascii="Arial" w:hAnsi="Arial" w:cs="Arial"/>
          <w:b/>
          <w:szCs w:val="22"/>
        </w:rPr>
        <w:t>ARM/</w:t>
      </w:r>
      <w:r w:rsidR="00137410" w:rsidRPr="009C78C9">
        <w:rPr>
          <w:rFonts w:ascii="Arial" w:hAnsi="Arial" w:cs="Arial"/>
          <w:b/>
          <w:szCs w:val="22"/>
        </w:rPr>
        <w:t>DRH</w:t>
      </w:r>
      <w:r w:rsidR="00FF452A" w:rsidRPr="009C78C9">
        <w:rPr>
          <w:rFonts w:ascii="Arial" w:hAnsi="Arial" w:cs="Arial"/>
          <w:b/>
          <w:szCs w:val="22"/>
        </w:rPr>
        <w:t>-</w:t>
      </w:r>
      <w:r w:rsidR="00137410" w:rsidRPr="009C78C9">
        <w:rPr>
          <w:rFonts w:ascii="Arial" w:hAnsi="Arial" w:cs="Arial"/>
          <w:b/>
          <w:szCs w:val="22"/>
        </w:rPr>
        <w:t>AA</w:t>
      </w:r>
      <w:r w:rsidR="00DD5A65" w:rsidRPr="009C78C9">
        <w:rPr>
          <w:rFonts w:ascii="Arial" w:hAnsi="Arial" w:cs="Arial"/>
          <w:b/>
          <w:szCs w:val="22"/>
        </w:rPr>
        <w:t>E</w:t>
      </w:r>
      <w:r w:rsidR="00137410" w:rsidRPr="009C78C9">
        <w:rPr>
          <w:rFonts w:ascii="Arial" w:hAnsi="Arial" w:cs="Arial"/>
          <w:b/>
          <w:szCs w:val="22"/>
        </w:rPr>
        <w:t>/SD</w:t>
      </w:r>
      <w:r w:rsidR="00390FDE" w:rsidRPr="009C78C9">
        <w:rPr>
          <w:rFonts w:ascii="Arial" w:hAnsi="Arial" w:cs="Arial"/>
          <w:b/>
          <w:szCs w:val="22"/>
        </w:rPr>
        <w:t>EF</w:t>
      </w:r>
      <w:r w:rsidR="00137410" w:rsidRPr="009C78C9">
        <w:rPr>
          <w:rFonts w:ascii="Arial" w:hAnsi="Arial" w:cs="Arial"/>
          <w:b/>
          <w:szCs w:val="22"/>
        </w:rPr>
        <w:t>/B</w:t>
      </w:r>
      <w:r w:rsidR="00390FDE" w:rsidRPr="009C78C9">
        <w:rPr>
          <w:rFonts w:ascii="Arial" w:hAnsi="Arial" w:cs="Arial"/>
          <w:b/>
          <w:szCs w:val="22"/>
        </w:rPr>
        <w:t>A</w:t>
      </w:r>
      <w:r w:rsidR="00137410" w:rsidRPr="009C78C9">
        <w:rPr>
          <w:rFonts w:ascii="Arial" w:hAnsi="Arial" w:cs="Arial"/>
          <w:b/>
          <w:szCs w:val="22"/>
        </w:rPr>
        <w:t>F</w:t>
      </w:r>
      <w:r w:rsidR="00E2359A" w:rsidRPr="009C78C9">
        <w:rPr>
          <w:rFonts w:ascii="Arial" w:hAnsi="Arial" w:cs="Arial"/>
          <w:b/>
          <w:szCs w:val="22"/>
        </w:rPr>
        <w:t>/DESC</w:t>
      </w:r>
      <w:r w:rsidR="00137410" w:rsidRPr="009C78C9">
        <w:rPr>
          <w:rFonts w:ascii="Arial" w:hAnsi="Arial" w:cs="Arial"/>
          <w:b/>
          <w:szCs w:val="22"/>
        </w:rPr>
        <w:t xml:space="preserve"> du</w:t>
      </w:r>
      <w:r w:rsidR="00FF452A" w:rsidRPr="009C78C9">
        <w:rPr>
          <w:rFonts w:ascii="Arial" w:hAnsi="Arial" w:cs="Arial"/>
          <w:b/>
          <w:szCs w:val="22"/>
        </w:rPr>
        <w:t xml:space="preserve"> </w:t>
      </w:r>
      <w:r w:rsidR="00DC54B6">
        <w:rPr>
          <w:rFonts w:ascii="Arial" w:hAnsi="Arial" w:cs="Arial"/>
          <w:b/>
          <w:szCs w:val="22"/>
        </w:rPr>
        <w:t>27</w:t>
      </w:r>
      <w:r w:rsidR="00083561" w:rsidRPr="009C78C9">
        <w:rPr>
          <w:rFonts w:ascii="Arial" w:hAnsi="Arial" w:cs="Arial"/>
          <w:b/>
          <w:szCs w:val="22"/>
        </w:rPr>
        <w:t xml:space="preserve"> mai 202</w:t>
      </w:r>
      <w:r w:rsidR="00574758">
        <w:rPr>
          <w:rFonts w:ascii="Arial" w:hAnsi="Arial" w:cs="Arial"/>
          <w:b/>
          <w:szCs w:val="22"/>
        </w:rPr>
        <w:t>4</w:t>
      </w:r>
      <w:r w:rsidR="00D23AC1" w:rsidRPr="009C78C9">
        <w:rPr>
          <w:rFonts w:ascii="Arial" w:hAnsi="Arial" w:cs="Arial"/>
          <w:szCs w:val="22"/>
        </w:rPr>
        <w:t xml:space="preserve"> </w:t>
      </w:r>
      <w:r w:rsidRPr="009C78C9">
        <w:rPr>
          <w:rFonts w:ascii="Arial" w:hAnsi="Arial" w:cs="Arial"/>
          <w:szCs w:val="22"/>
        </w:rPr>
        <w:t xml:space="preserve">des candidats </w:t>
      </w:r>
      <w:r w:rsidR="000D2E79" w:rsidRPr="009C78C9">
        <w:rPr>
          <w:rFonts w:ascii="Arial" w:hAnsi="Arial" w:cs="Arial"/>
          <w:szCs w:val="22"/>
        </w:rPr>
        <w:t xml:space="preserve">déclarés admis, par ordre de mérite en liste principale </w:t>
      </w:r>
      <w:r w:rsidRPr="009C78C9">
        <w:rPr>
          <w:rFonts w:ascii="Arial" w:hAnsi="Arial" w:cs="Arial"/>
          <w:szCs w:val="22"/>
        </w:rPr>
        <w:t>ou</w:t>
      </w:r>
      <w:r w:rsidR="000D2E79" w:rsidRPr="009C78C9">
        <w:rPr>
          <w:rFonts w:ascii="Arial" w:hAnsi="Arial" w:cs="Arial"/>
          <w:szCs w:val="22"/>
        </w:rPr>
        <w:t xml:space="preserve"> inscrits en liste</w:t>
      </w:r>
      <w:r w:rsidR="000D2E79" w:rsidRPr="000D2E79">
        <w:rPr>
          <w:rFonts w:ascii="Arial" w:hAnsi="Arial" w:cs="Arial"/>
          <w:szCs w:val="22"/>
        </w:rPr>
        <w:t xml:space="preserve"> complémentaire</w:t>
      </w:r>
      <w:r w:rsidR="00D23AC1">
        <w:rPr>
          <w:rFonts w:ascii="Arial" w:hAnsi="Arial" w:cs="Arial"/>
          <w:szCs w:val="22"/>
        </w:rPr>
        <w:t xml:space="preserve"> au concours externe sur ti</w:t>
      </w:r>
      <w:r>
        <w:rPr>
          <w:rFonts w:ascii="Arial" w:hAnsi="Arial" w:cs="Arial"/>
          <w:szCs w:val="22"/>
        </w:rPr>
        <w:t xml:space="preserve">tres option sciences </w:t>
      </w:r>
      <w:r w:rsidR="000D2E79" w:rsidRPr="000D2E79">
        <w:rPr>
          <w:rFonts w:ascii="Arial" w:hAnsi="Arial" w:cs="Arial"/>
          <w:szCs w:val="22"/>
        </w:rPr>
        <w:t>d</w:t>
      </w:r>
      <w:r w:rsidR="00083561">
        <w:rPr>
          <w:rFonts w:ascii="Arial" w:hAnsi="Arial" w:cs="Arial"/>
          <w:szCs w:val="22"/>
        </w:rPr>
        <w:t>’admission à l’École</w:t>
      </w:r>
      <w:r w:rsidR="00574758">
        <w:rPr>
          <w:rFonts w:ascii="Arial" w:hAnsi="Arial" w:cs="Arial"/>
          <w:szCs w:val="22"/>
        </w:rPr>
        <w:t xml:space="preserve"> de l’air et de l’espace en 2024</w:t>
      </w:r>
      <w:r w:rsidR="000D2E79" w:rsidRPr="000D2E79">
        <w:rPr>
          <w:rFonts w:ascii="Arial" w:hAnsi="Arial" w:cs="Arial"/>
          <w:szCs w:val="22"/>
        </w:rPr>
        <w:t>.</w:t>
      </w:r>
    </w:p>
    <w:p w14:paraId="05779960" w14:textId="77777777" w:rsidR="00137410" w:rsidRPr="00E2359A" w:rsidRDefault="00137410" w:rsidP="00EB0674">
      <w:pPr>
        <w:tabs>
          <w:tab w:val="left" w:pos="2268"/>
        </w:tabs>
        <w:ind w:left="-567" w:right="-1"/>
        <w:jc w:val="both"/>
        <w:rPr>
          <w:rFonts w:ascii="Arial" w:hAnsi="Arial" w:cs="Arial"/>
          <w:szCs w:val="22"/>
        </w:rPr>
      </w:pPr>
    </w:p>
    <w:p w14:paraId="5843AE0C" w14:textId="77777777" w:rsidR="00137410" w:rsidRPr="00E2359A" w:rsidRDefault="00137410" w:rsidP="00EB0674">
      <w:pPr>
        <w:tabs>
          <w:tab w:val="left" w:pos="2268"/>
        </w:tabs>
        <w:ind w:left="-567" w:right="-1"/>
        <w:jc w:val="both"/>
        <w:rPr>
          <w:rFonts w:ascii="Arial" w:hAnsi="Arial" w:cs="Arial"/>
          <w:szCs w:val="22"/>
        </w:rPr>
      </w:pPr>
    </w:p>
    <w:p w14:paraId="3778E8B6" w14:textId="77777777" w:rsidR="00137410" w:rsidRPr="00E2359A" w:rsidRDefault="00137410" w:rsidP="00EB0674">
      <w:pPr>
        <w:spacing w:after="120"/>
        <w:ind w:left="-567" w:right="-1"/>
        <w:jc w:val="both"/>
        <w:rPr>
          <w:rFonts w:ascii="Arial" w:hAnsi="Arial" w:cs="Arial"/>
          <w:szCs w:val="22"/>
        </w:rPr>
      </w:pPr>
      <w:r w:rsidRPr="00E2359A">
        <w:rPr>
          <w:rFonts w:ascii="Arial" w:hAnsi="Arial" w:cs="Arial"/>
          <w:szCs w:val="22"/>
        </w:rPr>
        <w:t>Je déclare</w:t>
      </w:r>
      <w:r w:rsidR="00517AEE" w:rsidRPr="00E2359A">
        <w:rPr>
          <w:rFonts w:ascii="Arial" w:hAnsi="Arial" w:cs="Arial"/>
          <w:szCs w:val="22"/>
        </w:rPr>
        <w:t xml:space="preserve"> </w:t>
      </w:r>
      <w:r w:rsidRPr="00E2359A">
        <w:rPr>
          <w:rFonts w:ascii="Arial" w:hAnsi="Arial" w:cs="Arial"/>
          <w:szCs w:val="22"/>
        </w:rPr>
        <w:t>:</w:t>
      </w:r>
    </w:p>
    <w:p w14:paraId="34846C9A" w14:textId="77777777" w:rsidR="00517AEE" w:rsidRPr="00E2359A" w:rsidRDefault="009C78C9" w:rsidP="00EB0674">
      <w:pPr>
        <w:tabs>
          <w:tab w:val="left" w:pos="1985"/>
        </w:tabs>
        <w:spacing w:before="120"/>
        <w:ind w:left="-567" w:right="-1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1. </w:t>
      </w:r>
      <w:r w:rsidR="00517AEE" w:rsidRPr="00E2359A">
        <w:rPr>
          <w:rFonts w:ascii="Arial" w:hAnsi="Arial" w:cs="Arial"/>
          <w:b/>
          <w:szCs w:val="22"/>
        </w:rPr>
        <w:t xml:space="preserve">maintenir </w:t>
      </w:r>
      <w:r w:rsidR="00517AEE" w:rsidRPr="00E2359A">
        <w:rPr>
          <w:rFonts w:ascii="Arial" w:hAnsi="Arial" w:cs="Arial"/>
          <w:b/>
          <w:szCs w:val="22"/>
          <w:vertAlign w:val="superscript"/>
        </w:rPr>
        <w:t>(1)</w:t>
      </w:r>
      <w:r w:rsidR="006F05D5" w:rsidRPr="00E2359A">
        <w:rPr>
          <w:rFonts w:ascii="Arial" w:hAnsi="Arial" w:cs="Arial"/>
          <w:b/>
          <w:szCs w:val="22"/>
        </w:rPr>
        <w:t> </w:t>
      </w:r>
      <w:r w:rsidR="00517AEE" w:rsidRPr="00DC54B6">
        <w:rPr>
          <w:rFonts w:ascii="Arial" w:hAnsi="Arial" w:cs="Arial"/>
          <w:b/>
          <w:szCs w:val="22"/>
        </w:rPr>
        <w:t>ou renoncer</w:t>
      </w:r>
      <w:r w:rsidR="00517AEE" w:rsidRPr="00E2359A">
        <w:rPr>
          <w:rFonts w:ascii="Arial" w:hAnsi="Arial" w:cs="Arial"/>
          <w:b/>
          <w:szCs w:val="22"/>
        </w:rPr>
        <w:t xml:space="preserve"> </w:t>
      </w:r>
      <w:r w:rsidR="00517AEE" w:rsidRPr="00E2359A">
        <w:rPr>
          <w:rFonts w:ascii="Arial" w:hAnsi="Arial" w:cs="Arial"/>
          <w:b/>
          <w:szCs w:val="22"/>
          <w:vertAlign w:val="superscript"/>
        </w:rPr>
        <w:t>(1)</w:t>
      </w:r>
      <w:r w:rsidR="00517AEE" w:rsidRPr="00E2359A">
        <w:rPr>
          <w:rFonts w:ascii="Arial" w:hAnsi="Arial" w:cs="Arial"/>
          <w:b/>
          <w:szCs w:val="22"/>
        </w:rPr>
        <w:t> à mon admission en liste principale en qualité d’élève officier :</w:t>
      </w:r>
    </w:p>
    <w:p w14:paraId="57472BA8" w14:textId="77777777" w:rsidR="00517AEE" w:rsidRPr="00574758" w:rsidRDefault="00517AEE" w:rsidP="00EB0674">
      <w:pPr>
        <w:tabs>
          <w:tab w:val="left" w:pos="1985"/>
        </w:tabs>
        <w:spacing w:before="120"/>
        <w:ind w:left="-567" w:right="-1"/>
        <w:jc w:val="both"/>
        <w:rPr>
          <w:rFonts w:ascii="Arial" w:hAnsi="Arial" w:cs="Arial"/>
          <w:szCs w:val="22"/>
          <w:vertAlign w:val="superscript"/>
        </w:rPr>
      </w:pPr>
      <w:r w:rsidRPr="00574758">
        <w:rPr>
          <w:rFonts w:ascii="Arial" w:hAnsi="Arial" w:cs="Arial"/>
          <w:szCs w:val="22"/>
        </w:rPr>
        <w:t xml:space="preserve">- AIR </w:t>
      </w:r>
      <w:r w:rsidRPr="00574758">
        <w:rPr>
          <w:rFonts w:ascii="Arial" w:hAnsi="Arial" w:cs="Arial"/>
          <w:szCs w:val="22"/>
          <w:vertAlign w:val="superscript"/>
        </w:rPr>
        <w:t>(1)</w:t>
      </w:r>
    </w:p>
    <w:p w14:paraId="6062B275" w14:textId="77777777" w:rsidR="001738A4" w:rsidRPr="00574758" w:rsidRDefault="001738A4" w:rsidP="001738A4">
      <w:pPr>
        <w:tabs>
          <w:tab w:val="left" w:pos="1985"/>
        </w:tabs>
        <w:spacing w:before="120"/>
        <w:ind w:left="-567" w:right="-1"/>
        <w:jc w:val="both"/>
        <w:rPr>
          <w:rFonts w:ascii="Arial" w:hAnsi="Arial" w:cs="Arial"/>
          <w:szCs w:val="22"/>
          <w:vertAlign w:val="superscript"/>
        </w:rPr>
      </w:pPr>
      <w:r w:rsidRPr="00574758">
        <w:rPr>
          <w:rFonts w:ascii="Arial" w:hAnsi="Arial" w:cs="Arial"/>
          <w:szCs w:val="22"/>
        </w:rPr>
        <w:t xml:space="preserve">- MÉCA </w:t>
      </w:r>
      <w:r w:rsidRPr="00574758">
        <w:rPr>
          <w:rFonts w:ascii="Arial" w:hAnsi="Arial" w:cs="Arial"/>
          <w:szCs w:val="22"/>
          <w:vertAlign w:val="superscript"/>
        </w:rPr>
        <w:t>(1)</w:t>
      </w:r>
    </w:p>
    <w:p w14:paraId="456517F5" w14:textId="77777777" w:rsidR="00517AEE" w:rsidRPr="00574758" w:rsidRDefault="00517AEE" w:rsidP="00EB0674">
      <w:pPr>
        <w:tabs>
          <w:tab w:val="left" w:pos="1985"/>
        </w:tabs>
        <w:spacing w:before="120"/>
        <w:ind w:left="-567" w:right="-1"/>
        <w:jc w:val="both"/>
        <w:rPr>
          <w:rFonts w:ascii="Arial" w:hAnsi="Arial" w:cs="Arial"/>
          <w:szCs w:val="22"/>
        </w:rPr>
      </w:pPr>
      <w:r w:rsidRPr="00574758">
        <w:rPr>
          <w:rFonts w:ascii="Arial" w:hAnsi="Arial" w:cs="Arial"/>
          <w:szCs w:val="22"/>
        </w:rPr>
        <w:t xml:space="preserve">- BASES </w:t>
      </w:r>
      <w:r w:rsidRPr="00574758">
        <w:rPr>
          <w:rFonts w:ascii="Arial" w:hAnsi="Arial" w:cs="Arial"/>
          <w:szCs w:val="22"/>
          <w:vertAlign w:val="superscript"/>
        </w:rPr>
        <w:t xml:space="preserve">(1) </w:t>
      </w:r>
    </w:p>
    <w:p w14:paraId="5254E998" w14:textId="77777777" w:rsidR="006E54B2" w:rsidRDefault="00517AEE" w:rsidP="00EB0674">
      <w:pPr>
        <w:tabs>
          <w:tab w:val="left" w:pos="1985"/>
        </w:tabs>
        <w:spacing w:before="120"/>
        <w:ind w:left="-567" w:right="-1"/>
        <w:jc w:val="both"/>
        <w:rPr>
          <w:rFonts w:ascii="Arial" w:hAnsi="Arial" w:cs="Arial"/>
          <w:b/>
          <w:i/>
          <w:color w:val="FF0000"/>
          <w:szCs w:val="22"/>
        </w:rPr>
      </w:pPr>
      <w:r w:rsidRPr="00E2359A">
        <w:rPr>
          <w:rFonts w:ascii="Arial" w:hAnsi="Arial" w:cs="Arial"/>
          <w:b/>
          <w:i/>
          <w:color w:val="FF0000"/>
          <w:szCs w:val="22"/>
        </w:rPr>
        <w:t>- sous réserve d</w:t>
      </w:r>
      <w:r w:rsidR="00FF452A" w:rsidRPr="00E2359A">
        <w:rPr>
          <w:rFonts w:ascii="Arial" w:hAnsi="Arial" w:cs="Arial"/>
          <w:b/>
          <w:i/>
          <w:color w:val="FF0000"/>
          <w:szCs w:val="22"/>
        </w:rPr>
        <w:t>’obtention de mon diplôme</w:t>
      </w:r>
      <w:r w:rsidRPr="00E2359A">
        <w:rPr>
          <w:rFonts w:ascii="Arial" w:hAnsi="Arial" w:cs="Arial"/>
          <w:b/>
          <w:i/>
          <w:color w:val="FF0000"/>
          <w:szCs w:val="22"/>
        </w:rPr>
        <w:t xml:space="preserve"> </w:t>
      </w:r>
      <w:r w:rsidRPr="00E2359A">
        <w:rPr>
          <w:rFonts w:ascii="Arial" w:hAnsi="Arial" w:cs="Arial"/>
          <w:b/>
          <w:i/>
          <w:color w:val="FF0000"/>
          <w:szCs w:val="22"/>
          <w:vertAlign w:val="superscript"/>
        </w:rPr>
        <w:t>(</w:t>
      </w:r>
      <w:r w:rsidR="00DD5A65">
        <w:rPr>
          <w:rFonts w:ascii="Arial" w:hAnsi="Arial" w:cs="Arial"/>
          <w:b/>
          <w:i/>
          <w:color w:val="FF0000"/>
          <w:szCs w:val="22"/>
          <w:vertAlign w:val="superscript"/>
        </w:rPr>
        <w:t>2)</w:t>
      </w:r>
      <w:r w:rsidR="006E54B2" w:rsidRPr="006E54B2">
        <w:rPr>
          <w:rFonts w:ascii="Arial" w:hAnsi="Arial" w:cs="Arial"/>
          <w:b/>
          <w:i/>
          <w:color w:val="FF0000"/>
          <w:szCs w:val="22"/>
          <w:vertAlign w:val="superscript"/>
        </w:rPr>
        <w:t xml:space="preserve"> </w:t>
      </w:r>
    </w:p>
    <w:p w14:paraId="1E925306" w14:textId="77777777" w:rsidR="006E54B2" w:rsidRDefault="006E54B2" w:rsidP="00EB0674">
      <w:pPr>
        <w:tabs>
          <w:tab w:val="left" w:pos="1985"/>
        </w:tabs>
        <w:spacing w:before="120"/>
        <w:ind w:left="-567" w:right="-1"/>
        <w:jc w:val="both"/>
        <w:rPr>
          <w:rFonts w:ascii="Arial" w:hAnsi="Arial" w:cs="Arial"/>
          <w:b/>
          <w:i/>
          <w:color w:val="FF0000"/>
          <w:szCs w:val="22"/>
          <w:vertAlign w:val="superscript"/>
        </w:rPr>
      </w:pPr>
      <w:r>
        <w:rPr>
          <w:rFonts w:ascii="Arial" w:hAnsi="Arial" w:cs="Arial"/>
          <w:b/>
          <w:i/>
          <w:color w:val="FF0000"/>
          <w:szCs w:val="22"/>
        </w:rPr>
        <w:t xml:space="preserve">- sous </w:t>
      </w:r>
      <w:r w:rsidRPr="006E54B2">
        <w:rPr>
          <w:rFonts w:ascii="Arial" w:hAnsi="Arial" w:cs="Arial"/>
          <w:b/>
          <w:i/>
          <w:color w:val="FF0000"/>
          <w:szCs w:val="22"/>
        </w:rPr>
        <w:t>réserve d’</w:t>
      </w:r>
      <w:r>
        <w:rPr>
          <w:rFonts w:ascii="Arial" w:hAnsi="Arial" w:cs="Arial"/>
          <w:b/>
          <w:i/>
          <w:color w:val="FF0000"/>
          <w:szCs w:val="22"/>
        </w:rPr>
        <w:t xml:space="preserve">aptitude médicale </w:t>
      </w:r>
      <w:r w:rsidRPr="00E2359A">
        <w:rPr>
          <w:rFonts w:ascii="Arial" w:hAnsi="Arial" w:cs="Arial"/>
          <w:b/>
          <w:i/>
          <w:color w:val="FF0000"/>
          <w:szCs w:val="22"/>
          <w:vertAlign w:val="superscript"/>
        </w:rPr>
        <w:t>(1)</w:t>
      </w:r>
    </w:p>
    <w:p w14:paraId="6E87C8BF" w14:textId="77777777" w:rsidR="008467C1" w:rsidRDefault="008467C1" w:rsidP="00EB0674">
      <w:pPr>
        <w:tabs>
          <w:tab w:val="left" w:pos="1985"/>
        </w:tabs>
        <w:spacing w:before="120"/>
        <w:ind w:left="-567" w:right="-1"/>
        <w:jc w:val="both"/>
        <w:rPr>
          <w:rFonts w:ascii="Arial" w:hAnsi="Arial" w:cs="Arial"/>
          <w:b/>
          <w:i/>
          <w:color w:val="FF0000"/>
          <w:szCs w:val="22"/>
          <w:vertAlign w:val="superscript"/>
        </w:rPr>
      </w:pPr>
    </w:p>
    <w:p w14:paraId="6A2D30BC" w14:textId="77777777" w:rsidR="008467C1" w:rsidRPr="00E2359A" w:rsidRDefault="008467C1" w:rsidP="008467C1">
      <w:pPr>
        <w:tabs>
          <w:tab w:val="left" w:pos="1985"/>
        </w:tabs>
        <w:spacing w:before="240"/>
        <w:ind w:left="-567" w:right="-1"/>
        <w:jc w:val="both"/>
        <w:rPr>
          <w:rFonts w:ascii="Arial" w:hAnsi="Arial" w:cs="Arial"/>
          <w:b/>
          <w:szCs w:val="22"/>
        </w:rPr>
      </w:pPr>
      <w:r w:rsidRPr="00E2359A">
        <w:rPr>
          <w:rFonts w:ascii="Arial" w:hAnsi="Arial" w:cs="Arial"/>
          <w:b/>
          <w:szCs w:val="22"/>
        </w:rPr>
        <w:t xml:space="preserve">2. maintenir </w:t>
      </w:r>
      <w:r w:rsidRPr="00E2359A">
        <w:rPr>
          <w:rFonts w:ascii="Arial" w:hAnsi="Arial" w:cs="Arial"/>
          <w:b/>
          <w:szCs w:val="22"/>
          <w:vertAlign w:val="superscript"/>
        </w:rPr>
        <w:t>(1)</w:t>
      </w:r>
      <w:r w:rsidRPr="00E2359A">
        <w:rPr>
          <w:rFonts w:ascii="Arial" w:hAnsi="Arial" w:cs="Arial"/>
          <w:b/>
          <w:szCs w:val="22"/>
        </w:rPr>
        <w:t> </w:t>
      </w:r>
      <w:r w:rsidRPr="00DC54B6">
        <w:rPr>
          <w:rFonts w:ascii="Arial" w:hAnsi="Arial" w:cs="Arial"/>
          <w:b/>
          <w:szCs w:val="22"/>
        </w:rPr>
        <w:t>ou renoncer</w:t>
      </w:r>
      <w:r w:rsidRPr="00E2359A">
        <w:rPr>
          <w:rFonts w:ascii="Arial" w:hAnsi="Arial" w:cs="Arial"/>
          <w:b/>
          <w:szCs w:val="22"/>
        </w:rPr>
        <w:t xml:space="preserve"> </w:t>
      </w:r>
      <w:r w:rsidRPr="00E2359A">
        <w:rPr>
          <w:rFonts w:ascii="Arial" w:hAnsi="Arial" w:cs="Arial"/>
          <w:b/>
          <w:szCs w:val="22"/>
          <w:vertAlign w:val="superscript"/>
        </w:rPr>
        <w:t>(1)</w:t>
      </w:r>
      <w:r w:rsidRPr="00E2359A">
        <w:rPr>
          <w:rFonts w:ascii="Arial" w:hAnsi="Arial" w:cs="Arial"/>
          <w:b/>
          <w:szCs w:val="22"/>
        </w:rPr>
        <w:t> à mon inscription en liste complémentaire en qualité d’élève officier :</w:t>
      </w:r>
    </w:p>
    <w:p w14:paraId="62B3851F" w14:textId="77777777" w:rsidR="008467C1" w:rsidRPr="00574758" w:rsidRDefault="008467C1" w:rsidP="008467C1">
      <w:pPr>
        <w:tabs>
          <w:tab w:val="left" w:pos="1985"/>
        </w:tabs>
        <w:spacing w:before="120"/>
        <w:ind w:left="-567" w:right="-1"/>
        <w:jc w:val="both"/>
        <w:rPr>
          <w:rFonts w:ascii="Arial" w:hAnsi="Arial" w:cs="Arial"/>
          <w:szCs w:val="22"/>
          <w:vertAlign w:val="superscript"/>
        </w:rPr>
      </w:pPr>
      <w:r w:rsidRPr="00E2359A">
        <w:rPr>
          <w:rFonts w:ascii="Arial" w:hAnsi="Arial" w:cs="Arial"/>
          <w:szCs w:val="22"/>
        </w:rPr>
        <w:t xml:space="preserve">- </w:t>
      </w:r>
      <w:r w:rsidRPr="00574758">
        <w:rPr>
          <w:rFonts w:ascii="Arial" w:hAnsi="Arial" w:cs="Arial"/>
          <w:szCs w:val="22"/>
        </w:rPr>
        <w:t xml:space="preserve">AIR </w:t>
      </w:r>
      <w:r w:rsidRPr="00574758">
        <w:rPr>
          <w:rFonts w:ascii="Arial" w:hAnsi="Arial" w:cs="Arial"/>
          <w:szCs w:val="22"/>
          <w:vertAlign w:val="superscript"/>
        </w:rPr>
        <w:t>(1)</w:t>
      </w:r>
    </w:p>
    <w:p w14:paraId="1C06D486" w14:textId="4DBE2273" w:rsidR="008467C1" w:rsidRPr="00574758" w:rsidRDefault="008467C1" w:rsidP="008467C1">
      <w:pPr>
        <w:tabs>
          <w:tab w:val="left" w:pos="1985"/>
        </w:tabs>
        <w:spacing w:before="120"/>
        <w:ind w:left="-567" w:right="-1"/>
        <w:jc w:val="both"/>
        <w:rPr>
          <w:rFonts w:ascii="Arial" w:hAnsi="Arial" w:cs="Arial"/>
          <w:szCs w:val="22"/>
          <w:vertAlign w:val="superscript"/>
        </w:rPr>
      </w:pPr>
      <w:r w:rsidRPr="00574758">
        <w:rPr>
          <w:rFonts w:ascii="Arial" w:hAnsi="Arial" w:cs="Arial"/>
          <w:szCs w:val="22"/>
        </w:rPr>
        <w:t xml:space="preserve">- MÉCA </w:t>
      </w:r>
      <w:r w:rsidRPr="00574758">
        <w:rPr>
          <w:rFonts w:ascii="Arial" w:hAnsi="Arial" w:cs="Arial"/>
          <w:szCs w:val="22"/>
          <w:vertAlign w:val="superscript"/>
        </w:rPr>
        <w:t>(1)</w:t>
      </w:r>
    </w:p>
    <w:p w14:paraId="4D13DF7D" w14:textId="41D8BAA1" w:rsidR="008467C1" w:rsidRPr="00574758" w:rsidRDefault="008467C1" w:rsidP="008467C1">
      <w:pPr>
        <w:tabs>
          <w:tab w:val="center" w:pos="3959"/>
        </w:tabs>
        <w:spacing w:before="120"/>
        <w:ind w:left="-567" w:right="-1"/>
        <w:jc w:val="both"/>
        <w:rPr>
          <w:rFonts w:ascii="Arial" w:hAnsi="Arial" w:cs="Arial"/>
          <w:szCs w:val="22"/>
        </w:rPr>
      </w:pPr>
      <w:r w:rsidRPr="00574758">
        <w:rPr>
          <w:rFonts w:ascii="Arial" w:hAnsi="Arial" w:cs="Arial"/>
          <w:szCs w:val="22"/>
        </w:rPr>
        <w:t xml:space="preserve">- BASES </w:t>
      </w:r>
      <w:r w:rsidRPr="00574758">
        <w:rPr>
          <w:rFonts w:ascii="Arial" w:hAnsi="Arial" w:cs="Arial"/>
          <w:szCs w:val="22"/>
          <w:vertAlign w:val="superscript"/>
        </w:rPr>
        <w:t xml:space="preserve">(1) </w:t>
      </w:r>
    </w:p>
    <w:p w14:paraId="0E718AD7" w14:textId="0BEB7963" w:rsidR="008467C1" w:rsidRPr="00E2359A" w:rsidRDefault="008467C1" w:rsidP="008467C1">
      <w:pPr>
        <w:tabs>
          <w:tab w:val="left" w:pos="1985"/>
        </w:tabs>
        <w:spacing w:before="120"/>
        <w:ind w:left="-567" w:right="-1"/>
        <w:jc w:val="both"/>
        <w:rPr>
          <w:rFonts w:ascii="Arial" w:hAnsi="Arial" w:cs="Arial"/>
          <w:b/>
          <w:i/>
          <w:color w:val="FF0000"/>
          <w:szCs w:val="22"/>
        </w:rPr>
      </w:pPr>
      <w:r w:rsidRPr="00E2359A">
        <w:rPr>
          <w:rFonts w:ascii="Arial" w:hAnsi="Arial" w:cs="Arial"/>
          <w:b/>
          <w:i/>
          <w:color w:val="FF0000"/>
          <w:szCs w:val="22"/>
        </w:rPr>
        <w:t xml:space="preserve">- sous réserve d’obtention de mon diplôme </w:t>
      </w:r>
      <w:r>
        <w:rPr>
          <w:rFonts w:ascii="Arial" w:hAnsi="Arial" w:cs="Arial"/>
          <w:b/>
          <w:i/>
          <w:color w:val="FF0000"/>
          <w:szCs w:val="22"/>
          <w:vertAlign w:val="superscript"/>
        </w:rPr>
        <w:t>(</w:t>
      </w:r>
      <w:r w:rsidR="009C78C9">
        <w:rPr>
          <w:rFonts w:ascii="Arial" w:hAnsi="Arial" w:cs="Arial"/>
          <w:b/>
          <w:i/>
          <w:color w:val="FF0000"/>
          <w:szCs w:val="22"/>
          <w:vertAlign w:val="superscript"/>
        </w:rPr>
        <w:t>1</w:t>
      </w:r>
      <w:r>
        <w:rPr>
          <w:rFonts w:ascii="Arial" w:hAnsi="Arial" w:cs="Arial"/>
          <w:b/>
          <w:i/>
          <w:color w:val="FF0000"/>
          <w:szCs w:val="22"/>
          <w:vertAlign w:val="superscript"/>
        </w:rPr>
        <w:t>)</w:t>
      </w:r>
    </w:p>
    <w:p w14:paraId="34E81812" w14:textId="68192782" w:rsidR="008467C1" w:rsidRPr="006E54B2" w:rsidRDefault="008467C1" w:rsidP="008467C1">
      <w:pPr>
        <w:tabs>
          <w:tab w:val="left" w:pos="1985"/>
        </w:tabs>
        <w:spacing w:before="120"/>
        <w:ind w:left="-567" w:right="-1"/>
        <w:jc w:val="both"/>
        <w:rPr>
          <w:rFonts w:ascii="Arial" w:hAnsi="Arial" w:cs="Arial"/>
          <w:b/>
          <w:i/>
          <w:color w:val="FF0000"/>
          <w:szCs w:val="22"/>
          <w:vertAlign w:val="superscript"/>
        </w:rPr>
      </w:pPr>
      <w:r>
        <w:rPr>
          <w:rFonts w:ascii="Arial" w:hAnsi="Arial" w:cs="Arial"/>
          <w:b/>
          <w:i/>
          <w:color w:val="FF0000"/>
          <w:szCs w:val="22"/>
        </w:rPr>
        <w:t xml:space="preserve">- sous </w:t>
      </w:r>
      <w:r w:rsidRPr="006E54B2">
        <w:rPr>
          <w:rFonts w:ascii="Arial" w:hAnsi="Arial" w:cs="Arial"/>
          <w:b/>
          <w:i/>
          <w:color w:val="FF0000"/>
          <w:szCs w:val="22"/>
        </w:rPr>
        <w:t>réserve d’</w:t>
      </w:r>
      <w:r>
        <w:rPr>
          <w:rFonts w:ascii="Arial" w:hAnsi="Arial" w:cs="Arial"/>
          <w:b/>
          <w:i/>
          <w:color w:val="FF0000"/>
          <w:szCs w:val="22"/>
        </w:rPr>
        <w:t xml:space="preserve">aptitude médicale </w:t>
      </w:r>
      <w:r w:rsidRPr="00E2359A">
        <w:rPr>
          <w:rFonts w:ascii="Arial" w:hAnsi="Arial" w:cs="Arial"/>
          <w:b/>
          <w:i/>
          <w:color w:val="FF0000"/>
          <w:szCs w:val="22"/>
          <w:vertAlign w:val="superscript"/>
        </w:rPr>
        <w:t>(1)</w:t>
      </w:r>
    </w:p>
    <w:p w14:paraId="46F04CB2" w14:textId="3B079B6F" w:rsidR="00137410" w:rsidRPr="00E2359A" w:rsidRDefault="00137410" w:rsidP="006E54B2">
      <w:pPr>
        <w:tabs>
          <w:tab w:val="left" w:pos="1985"/>
        </w:tabs>
        <w:ind w:left="0"/>
        <w:jc w:val="both"/>
        <w:rPr>
          <w:rFonts w:ascii="Arial" w:hAnsi="Arial" w:cs="Arial"/>
          <w:szCs w:val="22"/>
        </w:rPr>
      </w:pPr>
    </w:p>
    <w:p w14:paraId="0BBB208F" w14:textId="2277DF30" w:rsidR="00137410" w:rsidRPr="00E2359A" w:rsidRDefault="00FF452A" w:rsidP="00517AEE">
      <w:pPr>
        <w:tabs>
          <w:tab w:val="left" w:pos="1985"/>
        </w:tabs>
        <w:jc w:val="right"/>
        <w:rPr>
          <w:rFonts w:ascii="Arial" w:hAnsi="Arial" w:cs="Arial"/>
          <w:szCs w:val="22"/>
        </w:rPr>
      </w:pPr>
      <w:r w:rsidRPr="00E2359A">
        <w:rPr>
          <w:rFonts w:ascii="Arial" w:hAnsi="Arial" w:cs="Arial"/>
          <w:szCs w:val="22"/>
        </w:rPr>
        <w:t>A</w:t>
      </w:r>
      <w:r w:rsidR="00DC54B6">
        <w:rPr>
          <w:rFonts w:ascii="Arial" w:hAnsi="Arial" w:cs="Arial"/>
          <w:szCs w:val="22"/>
        </w:rPr>
        <w:tab/>
      </w:r>
      <w:r w:rsidR="00DC54B6">
        <w:rPr>
          <w:rFonts w:ascii="Arial" w:hAnsi="Arial" w:cs="Arial"/>
          <w:szCs w:val="22"/>
        </w:rPr>
        <w:tab/>
      </w:r>
      <w:r w:rsidR="00DC54B6">
        <w:rPr>
          <w:rFonts w:ascii="Arial" w:hAnsi="Arial" w:cs="Arial"/>
          <w:szCs w:val="22"/>
        </w:rPr>
        <w:tab/>
      </w:r>
      <w:r w:rsidRPr="00E2359A">
        <w:rPr>
          <w:rFonts w:ascii="Arial" w:hAnsi="Arial" w:cs="Arial"/>
          <w:szCs w:val="22"/>
        </w:rPr>
        <w:t>,</w:t>
      </w:r>
      <w:r w:rsidR="00137410" w:rsidRPr="00E2359A">
        <w:rPr>
          <w:rFonts w:ascii="Arial" w:hAnsi="Arial" w:cs="Arial"/>
          <w:szCs w:val="22"/>
        </w:rPr>
        <w:t xml:space="preserve"> le </w:t>
      </w:r>
      <w:r w:rsidR="00DC54B6">
        <w:rPr>
          <w:rFonts w:ascii="Arial" w:hAnsi="Arial" w:cs="Arial"/>
          <w:szCs w:val="22"/>
        </w:rPr>
        <w:tab/>
      </w:r>
      <w:r w:rsidR="00DC54B6">
        <w:rPr>
          <w:rFonts w:ascii="Arial" w:hAnsi="Arial" w:cs="Arial"/>
          <w:szCs w:val="22"/>
        </w:rPr>
        <w:tab/>
      </w:r>
      <w:r w:rsidR="00DC54B6">
        <w:rPr>
          <w:rFonts w:ascii="Arial" w:hAnsi="Arial" w:cs="Arial"/>
          <w:szCs w:val="22"/>
        </w:rPr>
        <w:tab/>
      </w:r>
    </w:p>
    <w:p w14:paraId="24DCC3E6" w14:textId="3FC1585D" w:rsidR="00137410" w:rsidRPr="00E2359A" w:rsidRDefault="00137410" w:rsidP="00137410">
      <w:pPr>
        <w:tabs>
          <w:tab w:val="left" w:pos="1985"/>
        </w:tabs>
        <w:jc w:val="both"/>
        <w:rPr>
          <w:rFonts w:ascii="Arial" w:hAnsi="Arial" w:cs="Arial"/>
          <w:szCs w:val="22"/>
        </w:rPr>
      </w:pPr>
    </w:p>
    <w:p w14:paraId="44542000" w14:textId="6BB9F4B9" w:rsidR="00137410" w:rsidRDefault="00137410" w:rsidP="00137410">
      <w:pPr>
        <w:tabs>
          <w:tab w:val="left" w:pos="1985"/>
        </w:tabs>
        <w:jc w:val="both"/>
        <w:rPr>
          <w:rFonts w:ascii="Arial" w:hAnsi="Arial" w:cs="Arial"/>
          <w:szCs w:val="22"/>
        </w:rPr>
      </w:pPr>
      <w:r w:rsidRPr="00E2359A">
        <w:rPr>
          <w:rFonts w:ascii="Arial" w:hAnsi="Arial" w:cs="Arial"/>
          <w:szCs w:val="22"/>
        </w:rPr>
        <w:t>Signature du candidat</w:t>
      </w:r>
    </w:p>
    <w:p w14:paraId="57EE5790" w14:textId="6DA220FA" w:rsidR="00DC54B6" w:rsidRDefault="00DC54B6" w:rsidP="00137410">
      <w:pPr>
        <w:tabs>
          <w:tab w:val="left" w:pos="1985"/>
        </w:tabs>
        <w:jc w:val="both"/>
        <w:rPr>
          <w:rFonts w:ascii="Arial" w:hAnsi="Arial" w:cs="Arial"/>
          <w:szCs w:val="22"/>
        </w:rPr>
      </w:pPr>
    </w:p>
    <w:p w14:paraId="7FD805B6" w14:textId="1D6010BA" w:rsidR="00DC54B6" w:rsidRDefault="00DC54B6" w:rsidP="00137410">
      <w:pPr>
        <w:tabs>
          <w:tab w:val="left" w:pos="1985"/>
        </w:tabs>
        <w:jc w:val="both"/>
        <w:rPr>
          <w:rFonts w:ascii="Arial" w:hAnsi="Arial" w:cs="Arial"/>
          <w:szCs w:val="22"/>
        </w:rPr>
      </w:pPr>
    </w:p>
    <w:p w14:paraId="57E6983F" w14:textId="766D0505" w:rsidR="00DC54B6" w:rsidRPr="00E2359A" w:rsidRDefault="00DC54B6" w:rsidP="00137410">
      <w:pPr>
        <w:tabs>
          <w:tab w:val="left" w:pos="1985"/>
        </w:tabs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14:paraId="6A5C8AD8" w14:textId="5055306B" w:rsidR="00137410" w:rsidRPr="00E2359A" w:rsidRDefault="00137410" w:rsidP="00137410">
      <w:pPr>
        <w:tabs>
          <w:tab w:val="left" w:pos="1985"/>
        </w:tabs>
        <w:jc w:val="both"/>
        <w:rPr>
          <w:rFonts w:ascii="Arial" w:hAnsi="Arial" w:cs="Arial"/>
          <w:szCs w:val="22"/>
        </w:rPr>
      </w:pPr>
    </w:p>
    <w:p w14:paraId="7B47816B" w14:textId="7FD28CC1" w:rsidR="00137410" w:rsidRPr="00E2359A" w:rsidRDefault="00137410" w:rsidP="00EB0674">
      <w:pPr>
        <w:ind w:left="-567"/>
        <w:rPr>
          <w:rFonts w:ascii="Arial" w:hAnsi="Arial" w:cs="Arial"/>
          <w:szCs w:val="22"/>
        </w:rPr>
      </w:pPr>
      <w:r w:rsidRPr="00E2359A">
        <w:rPr>
          <w:rFonts w:ascii="Arial" w:hAnsi="Arial" w:cs="Arial"/>
          <w:szCs w:val="22"/>
        </w:rPr>
        <w:t>______________</w:t>
      </w:r>
    </w:p>
    <w:p w14:paraId="013CD6DE" w14:textId="0F255FE3" w:rsidR="004B0579" w:rsidRPr="006E54B2" w:rsidRDefault="00137410" w:rsidP="001A5E48">
      <w:pPr>
        <w:tabs>
          <w:tab w:val="left" w:pos="1985"/>
        </w:tabs>
        <w:spacing w:after="120"/>
        <w:ind w:left="-567"/>
        <w:rPr>
          <w:rFonts w:ascii="Arial" w:hAnsi="Arial" w:cs="Arial"/>
          <w:b/>
          <w:color w:val="FF0000"/>
          <w:szCs w:val="22"/>
        </w:rPr>
      </w:pPr>
      <w:r w:rsidRPr="004B0579">
        <w:rPr>
          <w:rFonts w:ascii="Arial" w:hAnsi="Arial" w:cs="Arial"/>
          <w:i/>
          <w:szCs w:val="22"/>
          <w:vertAlign w:val="superscript"/>
        </w:rPr>
        <w:t>(1)</w:t>
      </w:r>
      <w:r w:rsidR="00517AEE" w:rsidRPr="004B0579">
        <w:rPr>
          <w:rFonts w:ascii="Arial" w:hAnsi="Arial" w:cs="Arial"/>
          <w:i/>
          <w:szCs w:val="22"/>
        </w:rPr>
        <w:t xml:space="preserve"> Rayer la ou les</w:t>
      </w:r>
      <w:r w:rsidRPr="004B0579">
        <w:rPr>
          <w:rFonts w:ascii="Arial" w:hAnsi="Arial" w:cs="Arial"/>
          <w:i/>
          <w:szCs w:val="22"/>
        </w:rPr>
        <w:t xml:space="preserve"> mention</w:t>
      </w:r>
      <w:r w:rsidR="00517AEE" w:rsidRPr="004B0579">
        <w:rPr>
          <w:rFonts w:ascii="Arial" w:hAnsi="Arial" w:cs="Arial"/>
          <w:i/>
          <w:szCs w:val="22"/>
        </w:rPr>
        <w:t>s</w:t>
      </w:r>
      <w:r w:rsidRPr="004B0579">
        <w:rPr>
          <w:rFonts w:ascii="Arial" w:hAnsi="Arial" w:cs="Arial"/>
          <w:i/>
          <w:szCs w:val="22"/>
        </w:rPr>
        <w:t xml:space="preserve"> inutile</w:t>
      </w:r>
      <w:r w:rsidR="00517AEE" w:rsidRPr="004B0579">
        <w:rPr>
          <w:rFonts w:ascii="Arial" w:hAnsi="Arial" w:cs="Arial"/>
          <w:i/>
          <w:szCs w:val="22"/>
        </w:rPr>
        <w:t>s</w:t>
      </w:r>
    </w:p>
    <w:sectPr w:rsidR="004B0579" w:rsidRPr="006E54B2" w:rsidSect="00E2359A">
      <w:headerReference w:type="even" r:id="rId12"/>
      <w:footerReference w:type="even" r:id="rId13"/>
      <w:footerReference w:type="default" r:id="rId14"/>
      <w:pgSz w:w="11906" w:h="16838" w:code="9"/>
      <w:pgMar w:top="1134" w:right="1134" w:bottom="907" w:left="1701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F9FFF" w14:textId="77777777" w:rsidR="00FC165D" w:rsidRDefault="00FC165D">
      <w:r>
        <w:separator/>
      </w:r>
    </w:p>
    <w:p w14:paraId="4A29EB27" w14:textId="77777777" w:rsidR="00FC165D" w:rsidRDefault="00FC165D"/>
    <w:p w14:paraId="452F1820" w14:textId="77777777" w:rsidR="00FC165D" w:rsidRDefault="00FC165D"/>
    <w:p w14:paraId="3ABD5F1D" w14:textId="77777777" w:rsidR="00FC165D" w:rsidRDefault="00FC165D"/>
    <w:p w14:paraId="0DF6AD0F" w14:textId="77777777" w:rsidR="00FC165D" w:rsidRDefault="00FC165D"/>
  </w:endnote>
  <w:endnote w:type="continuationSeparator" w:id="0">
    <w:p w14:paraId="5288EB62" w14:textId="77777777" w:rsidR="00FC165D" w:rsidRDefault="00FC165D">
      <w:r>
        <w:continuationSeparator/>
      </w:r>
    </w:p>
    <w:p w14:paraId="69BAFFF7" w14:textId="77777777" w:rsidR="00FC165D" w:rsidRDefault="00FC165D"/>
    <w:p w14:paraId="45FAA01D" w14:textId="77777777" w:rsidR="00FC165D" w:rsidRDefault="00FC165D"/>
    <w:p w14:paraId="3ADD5C44" w14:textId="77777777" w:rsidR="00FC165D" w:rsidRDefault="00FC165D"/>
    <w:p w14:paraId="59296D7A" w14:textId="77777777" w:rsidR="00FC165D" w:rsidRDefault="00FC16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 Bk BT"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F2D91" w14:textId="77777777" w:rsidR="004845F2" w:rsidRDefault="004845F2" w:rsidP="004845F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A53FBFA" w14:textId="77777777" w:rsidR="009C1D0F" w:rsidRDefault="009C1D0F" w:rsidP="004845F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65269" w14:textId="66020454" w:rsidR="004845F2" w:rsidRDefault="004845F2" w:rsidP="004845F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C54B6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BB47677" w14:textId="77777777" w:rsidR="00FD7A0E" w:rsidRPr="00160A4A" w:rsidRDefault="00FD7A0E" w:rsidP="004845F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BE77D" w14:textId="77777777" w:rsidR="00FC165D" w:rsidRDefault="00FC165D" w:rsidP="00FF2DC4">
      <w:pPr>
        <w:ind w:left="0"/>
      </w:pPr>
      <w:r>
        <w:separator/>
      </w:r>
    </w:p>
    <w:p w14:paraId="0D0C5AB7" w14:textId="77777777" w:rsidR="00FC165D" w:rsidRDefault="00FC165D"/>
  </w:footnote>
  <w:footnote w:type="continuationSeparator" w:id="0">
    <w:p w14:paraId="6F4743E6" w14:textId="77777777" w:rsidR="00FC165D" w:rsidRDefault="00FC165D">
      <w:r>
        <w:continuationSeparator/>
      </w:r>
    </w:p>
    <w:p w14:paraId="1C04C744" w14:textId="77777777" w:rsidR="00FC165D" w:rsidRDefault="00FC16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0087C" w14:textId="77777777" w:rsidR="00FD7A0E" w:rsidRDefault="00FD7A0E" w:rsidP="002D5106">
    <w:pPr>
      <w:pStyle w:val="En-tt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0A2596E" w14:textId="77777777" w:rsidR="00FD7A0E" w:rsidRDefault="00FD7A0E"/>
  <w:p w14:paraId="1F4DCFBE" w14:textId="77777777" w:rsidR="00FD7A0E" w:rsidRDefault="00FD7A0E"/>
  <w:p w14:paraId="07276C64" w14:textId="77777777" w:rsidR="00FD7A0E" w:rsidRDefault="00FD7A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2E560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6005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08352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ED16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7100999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597344"/>
    <w:multiLevelType w:val="hybridMultilevel"/>
    <w:tmpl w:val="D8E0AD86"/>
    <w:lvl w:ilvl="0" w:tplc="92369C2C">
      <w:start w:val="1"/>
      <w:numFmt w:val="bullet"/>
      <w:pStyle w:val="EMAA14Destinataire2meligne"/>
      <w:lvlText w:val="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65A92"/>
    <w:multiLevelType w:val="multilevel"/>
    <w:tmpl w:val="040C001D"/>
    <w:name w:val="Numérotation CFA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5B975DB"/>
    <w:multiLevelType w:val="hybridMultilevel"/>
    <w:tmpl w:val="B66829DA"/>
    <w:lvl w:ilvl="0" w:tplc="637295F8">
      <w:start w:val="1"/>
      <w:numFmt w:val="bullet"/>
      <w:pStyle w:val="EMAA07Puce2meniveau"/>
      <w:lvlText w:val=""/>
      <w:lvlJc w:val="left"/>
      <w:pPr>
        <w:tabs>
          <w:tab w:val="num" w:pos="425"/>
        </w:tabs>
        <w:ind w:left="992" w:hanging="425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97ADE"/>
    <w:multiLevelType w:val="multilevel"/>
    <w:tmpl w:val="040C001D"/>
    <w:name w:val="Numérotation CF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17C6A07"/>
    <w:multiLevelType w:val="multilevel"/>
    <w:tmpl w:val="AE0A6402"/>
    <w:name w:val="Numérotation CFA222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50FF12FC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92C27B3"/>
    <w:multiLevelType w:val="multilevel"/>
    <w:tmpl w:val="040C001D"/>
    <w:name w:val="Numérotation CFA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D64122B"/>
    <w:multiLevelType w:val="hybridMultilevel"/>
    <w:tmpl w:val="7336693E"/>
    <w:lvl w:ilvl="0" w:tplc="00FC3DE0">
      <w:start w:val="1"/>
      <w:numFmt w:val="bullet"/>
      <w:pStyle w:val="EMAA06Puce1erniveau"/>
      <w:lvlText w:val=""/>
      <w:lvlJc w:val="left"/>
      <w:pPr>
        <w:tabs>
          <w:tab w:val="num" w:pos="2722"/>
        </w:tabs>
        <w:ind w:left="2722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018BB"/>
    <w:multiLevelType w:val="multilevel"/>
    <w:tmpl w:val="FCF6FAF0"/>
    <w:lvl w:ilvl="0">
      <w:start w:val="1"/>
      <w:numFmt w:val="upperRoman"/>
      <w:pStyle w:val="Titre1"/>
      <w:suff w:val="nothing"/>
      <w:lvlText w:val="ANNEXE %1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2."/>
      <w:lvlJc w:val="left"/>
      <w:pPr>
        <w:tabs>
          <w:tab w:val="num" w:pos="567"/>
        </w:tabs>
        <w:ind w:left="0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itre3"/>
      <w:lvlText w:val="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2.%3.%4."/>
      <w:lvlJc w:val="left"/>
      <w:rPr>
        <w:rFonts w:ascii="Times New Roman" w:hAnsi="Times New Roman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2.%3.%4.%5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itre6"/>
      <w:lvlText w:val="%2.%3.%4.%5.%6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Titre7"/>
      <w:lvlText w:val="%2.%3.%4.%5.%6.%7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Titre8"/>
      <w:lvlText w:val="%2.%3.%4.%5.%6.%7.%8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Titre9"/>
      <w:lvlText w:val="%2.%3.%4.%5.%6.%7.%8.%9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CBE7175"/>
    <w:multiLevelType w:val="multilevel"/>
    <w:tmpl w:val="040C001D"/>
    <w:name w:val="Numérotation CFA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8860B97"/>
    <w:multiLevelType w:val="multilevel"/>
    <w:tmpl w:val="040C001F"/>
    <w:name w:val="Numérotation CFA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2"/>
  </w:num>
  <w:num w:numId="8">
    <w:abstractNumId w:val="7"/>
  </w:num>
  <w:num w:numId="9">
    <w:abstractNumId w:val="13"/>
  </w:num>
  <w:num w:numId="1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D6"/>
    <w:rsid w:val="00006CB5"/>
    <w:rsid w:val="000119B4"/>
    <w:rsid w:val="0001606C"/>
    <w:rsid w:val="00051AEE"/>
    <w:rsid w:val="00083561"/>
    <w:rsid w:val="00084AA4"/>
    <w:rsid w:val="0008758C"/>
    <w:rsid w:val="00090991"/>
    <w:rsid w:val="00095C05"/>
    <w:rsid w:val="000A0C70"/>
    <w:rsid w:val="000A483D"/>
    <w:rsid w:val="000B13D2"/>
    <w:rsid w:val="000D2E79"/>
    <w:rsid w:val="000E37A1"/>
    <w:rsid w:val="000F46C2"/>
    <w:rsid w:val="000F6529"/>
    <w:rsid w:val="00117FAF"/>
    <w:rsid w:val="00124444"/>
    <w:rsid w:val="00137410"/>
    <w:rsid w:val="00140E2F"/>
    <w:rsid w:val="00142765"/>
    <w:rsid w:val="001514D7"/>
    <w:rsid w:val="00160A4A"/>
    <w:rsid w:val="00173127"/>
    <w:rsid w:val="001738A4"/>
    <w:rsid w:val="00185808"/>
    <w:rsid w:val="001A5E48"/>
    <w:rsid w:val="001B2225"/>
    <w:rsid w:val="001B7A09"/>
    <w:rsid w:val="001E2BBD"/>
    <w:rsid w:val="001E7483"/>
    <w:rsid w:val="002037FF"/>
    <w:rsid w:val="002057E6"/>
    <w:rsid w:val="00206AAE"/>
    <w:rsid w:val="00242370"/>
    <w:rsid w:val="00274435"/>
    <w:rsid w:val="002B6038"/>
    <w:rsid w:val="002D26BE"/>
    <w:rsid w:val="002D5106"/>
    <w:rsid w:val="002F43CF"/>
    <w:rsid w:val="003004A8"/>
    <w:rsid w:val="00312FE8"/>
    <w:rsid w:val="00324E26"/>
    <w:rsid w:val="003277E0"/>
    <w:rsid w:val="00327FD6"/>
    <w:rsid w:val="003425AC"/>
    <w:rsid w:val="00342E1A"/>
    <w:rsid w:val="0035520B"/>
    <w:rsid w:val="00385575"/>
    <w:rsid w:val="00390D9E"/>
    <w:rsid w:val="00390FDE"/>
    <w:rsid w:val="003A777C"/>
    <w:rsid w:val="00420A96"/>
    <w:rsid w:val="00430248"/>
    <w:rsid w:val="004403C2"/>
    <w:rsid w:val="00455577"/>
    <w:rsid w:val="004845F2"/>
    <w:rsid w:val="004B0579"/>
    <w:rsid w:val="004C36BA"/>
    <w:rsid w:val="004E6B80"/>
    <w:rsid w:val="004F3E2B"/>
    <w:rsid w:val="00502E87"/>
    <w:rsid w:val="00507C89"/>
    <w:rsid w:val="00512481"/>
    <w:rsid w:val="00517AEE"/>
    <w:rsid w:val="00524617"/>
    <w:rsid w:val="005736E7"/>
    <w:rsid w:val="00574758"/>
    <w:rsid w:val="00582736"/>
    <w:rsid w:val="005954BD"/>
    <w:rsid w:val="00595E4D"/>
    <w:rsid w:val="005B45CE"/>
    <w:rsid w:val="005C0111"/>
    <w:rsid w:val="005C446A"/>
    <w:rsid w:val="00600165"/>
    <w:rsid w:val="00620DA0"/>
    <w:rsid w:val="00637D86"/>
    <w:rsid w:val="0064126D"/>
    <w:rsid w:val="00655949"/>
    <w:rsid w:val="006C33A5"/>
    <w:rsid w:val="006E54B2"/>
    <w:rsid w:val="006E6046"/>
    <w:rsid w:val="006F05D5"/>
    <w:rsid w:val="00724E20"/>
    <w:rsid w:val="00726301"/>
    <w:rsid w:val="00760064"/>
    <w:rsid w:val="0078431B"/>
    <w:rsid w:val="007859F7"/>
    <w:rsid w:val="007921CE"/>
    <w:rsid w:val="00796F76"/>
    <w:rsid w:val="007B273B"/>
    <w:rsid w:val="007C0784"/>
    <w:rsid w:val="007E3563"/>
    <w:rsid w:val="00804018"/>
    <w:rsid w:val="008120A5"/>
    <w:rsid w:val="00825A2C"/>
    <w:rsid w:val="008467C1"/>
    <w:rsid w:val="00866CAF"/>
    <w:rsid w:val="008769FD"/>
    <w:rsid w:val="00886AEF"/>
    <w:rsid w:val="00894D4B"/>
    <w:rsid w:val="008A376E"/>
    <w:rsid w:val="008C42CB"/>
    <w:rsid w:val="008C4DD7"/>
    <w:rsid w:val="008E3A48"/>
    <w:rsid w:val="0091508E"/>
    <w:rsid w:val="0093570E"/>
    <w:rsid w:val="0094130F"/>
    <w:rsid w:val="00956657"/>
    <w:rsid w:val="009672CA"/>
    <w:rsid w:val="00991CDF"/>
    <w:rsid w:val="009926A0"/>
    <w:rsid w:val="009A40A0"/>
    <w:rsid w:val="009B29FA"/>
    <w:rsid w:val="009C06D1"/>
    <w:rsid w:val="009C1D0F"/>
    <w:rsid w:val="009C78C9"/>
    <w:rsid w:val="009F590E"/>
    <w:rsid w:val="00A02487"/>
    <w:rsid w:val="00A46F1E"/>
    <w:rsid w:val="00A6293E"/>
    <w:rsid w:val="00A64394"/>
    <w:rsid w:val="00A905A8"/>
    <w:rsid w:val="00AC0FB2"/>
    <w:rsid w:val="00B20F59"/>
    <w:rsid w:val="00B2229F"/>
    <w:rsid w:val="00B51354"/>
    <w:rsid w:val="00B55422"/>
    <w:rsid w:val="00B60BBE"/>
    <w:rsid w:val="00B84A89"/>
    <w:rsid w:val="00B8760E"/>
    <w:rsid w:val="00B92C4F"/>
    <w:rsid w:val="00BC2622"/>
    <w:rsid w:val="00BD453F"/>
    <w:rsid w:val="00BE479B"/>
    <w:rsid w:val="00C0115A"/>
    <w:rsid w:val="00C01A50"/>
    <w:rsid w:val="00C03B16"/>
    <w:rsid w:val="00C34C5B"/>
    <w:rsid w:val="00C44CC6"/>
    <w:rsid w:val="00C76610"/>
    <w:rsid w:val="00C77D7D"/>
    <w:rsid w:val="00C81DFE"/>
    <w:rsid w:val="00C84775"/>
    <w:rsid w:val="00CB4BF1"/>
    <w:rsid w:val="00CC7766"/>
    <w:rsid w:val="00CE3B08"/>
    <w:rsid w:val="00CE738F"/>
    <w:rsid w:val="00D23AC1"/>
    <w:rsid w:val="00D74087"/>
    <w:rsid w:val="00D952FB"/>
    <w:rsid w:val="00D969B7"/>
    <w:rsid w:val="00DA2C96"/>
    <w:rsid w:val="00DB1791"/>
    <w:rsid w:val="00DC54B6"/>
    <w:rsid w:val="00DD5A65"/>
    <w:rsid w:val="00DD6B8C"/>
    <w:rsid w:val="00DE6DF6"/>
    <w:rsid w:val="00E002A2"/>
    <w:rsid w:val="00E1705D"/>
    <w:rsid w:val="00E22532"/>
    <w:rsid w:val="00E2359A"/>
    <w:rsid w:val="00E26555"/>
    <w:rsid w:val="00E35218"/>
    <w:rsid w:val="00E40BCD"/>
    <w:rsid w:val="00E44326"/>
    <w:rsid w:val="00E46B17"/>
    <w:rsid w:val="00E534E6"/>
    <w:rsid w:val="00E53D62"/>
    <w:rsid w:val="00E77DF2"/>
    <w:rsid w:val="00E93FA6"/>
    <w:rsid w:val="00EB0674"/>
    <w:rsid w:val="00ED3B14"/>
    <w:rsid w:val="00EF4A25"/>
    <w:rsid w:val="00EF4D51"/>
    <w:rsid w:val="00F14846"/>
    <w:rsid w:val="00F14CDA"/>
    <w:rsid w:val="00F17827"/>
    <w:rsid w:val="00F22FAF"/>
    <w:rsid w:val="00F7768B"/>
    <w:rsid w:val="00F8207F"/>
    <w:rsid w:val="00F95341"/>
    <w:rsid w:val="00FA14E9"/>
    <w:rsid w:val="00FB2D02"/>
    <w:rsid w:val="00FC165D"/>
    <w:rsid w:val="00FD7A0E"/>
    <w:rsid w:val="00FE05F7"/>
    <w:rsid w:val="00FE0DD4"/>
    <w:rsid w:val="00FF1E2F"/>
    <w:rsid w:val="00FF2DC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62F784"/>
  <w15:chartTrackingRefBased/>
  <w15:docId w15:val="{97FE3EB1-A4F4-514F-A199-1A976E17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6BE"/>
    <w:pPr>
      <w:ind w:left="2552"/>
    </w:pPr>
    <w:rPr>
      <w:sz w:val="22"/>
    </w:rPr>
  </w:style>
  <w:style w:type="paragraph" w:styleId="Titre1">
    <w:name w:val="heading 1"/>
    <w:aliases w:val="EMAA ANX"/>
    <w:basedOn w:val="Normal"/>
    <w:next w:val="Titre"/>
    <w:qFormat/>
    <w:rsid w:val="002D26BE"/>
    <w:pPr>
      <w:pageBreakBefore/>
      <w:numPr>
        <w:numId w:val="9"/>
      </w:numPr>
      <w:jc w:val="center"/>
      <w:outlineLvl w:val="0"/>
    </w:pPr>
    <w:rPr>
      <w:rFonts w:cs="Arial"/>
      <w:b/>
      <w:bCs/>
      <w:iCs/>
      <w:caps/>
      <w:szCs w:val="24"/>
    </w:rPr>
  </w:style>
  <w:style w:type="paragraph" w:styleId="Titre2">
    <w:name w:val="heading 2"/>
    <w:aliases w:val="EMAA 1"/>
    <w:basedOn w:val="Normal"/>
    <w:next w:val="EMAA05Styleautresparagraphes"/>
    <w:qFormat/>
    <w:rsid w:val="002D26BE"/>
    <w:pPr>
      <w:keepLines/>
      <w:numPr>
        <w:ilvl w:val="1"/>
        <w:numId w:val="9"/>
      </w:numPr>
      <w:tabs>
        <w:tab w:val="left" w:pos="0"/>
      </w:tabs>
      <w:spacing w:before="480"/>
      <w:jc w:val="both"/>
      <w:outlineLvl w:val="1"/>
    </w:pPr>
    <w:rPr>
      <w:caps/>
      <w:szCs w:val="24"/>
    </w:rPr>
  </w:style>
  <w:style w:type="paragraph" w:styleId="Titre3">
    <w:name w:val="heading 3"/>
    <w:aliases w:val="EMAA 2"/>
    <w:basedOn w:val="Normal"/>
    <w:next w:val="EMAA05Styleautresparagraphes"/>
    <w:autoRedefine/>
    <w:qFormat/>
    <w:rsid w:val="002D26BE"/>
    <w:pPr>
      <w:numPr>
        <w:ilvl w:val="2"/>
        <w:numId w:val="9"/>
      </w:numPr>
      <w:spacing w:before="240"/>
      <w:jc w:val="both"/>
      <w:outlineLvl w:val="2"/>
    </w:pPr>
    <w:rPr>
      <w:b/>
      <w:bCs/>
      <w:szCs w:val="24"/>
    </w:rPr>
  </w:style>
  <w:style w:type="paragraph" w:styleId="Titre4">
    <w:name w:val="heading 4"/>
    <w:aliases w:val="EMAA 3"/>
    <w:basedOn w:val="Normal"/>
    <w:next w:val="EMAA05Styleautresparagraphes"/>
    <w:qFormat/>
    <w:rsid w:val="009926A0"/>
    <w:pPr>
      <w:numPr>
        <w:ilvl w:val="3"/>
        <w:numId w:val="9"/>
      </w:numPr>
      <w:spacing w:before="240"/>
      <w:jc w:val="both"/>
      <w:outlineLvl w:val="3"/>
    </w:pPr>
    <w:rPr>
      <w:b/>
      <w:bCs/>
      <w:i/>
      <w:iCs/>
      <w:szCs w:val="24"/>
    </w:rPr>
  </w:style>
  <w:style w:type="paragraph" w:styleId="Titre5">
    <w:name w:val="heading 5"/>
    <w:aliases w:val="EMAA 4"/>
    <w:basedOn w:val="Normal"/>
    <w:next w:val="EMAA05Styleautresparagraphes"/>
    <w:qFormat/>
    <w:rsid w:val="002D26BE"/>
    <w:pPr>
      <w:numPr>
        <w:ilvl w:val="4"/>
        <w:numId w:val="9"/>
      </w:numPr>
      <w:spacing w:before="240"/>
      <w:jc w:val="both"/>
      <w:outlineLvl w:val="4"/>
    </w:pPr>
    <w:rPr>
      <w:i/>
      <w:szCs w:val="24"/>
    </w:rPr>
  </w:style>
  <w:style w:type="paragraph" w:styleId="Titre6">
    <w:name w:val="heading 6"/>
    <w:aliases w:val="EMAA 5"/>
    <w:basedOn w:val="Normal"/>
    <w:next w:val="EMAA05Styleautresparagraphes"/>
    <w:qFormat/>
    <w:rsid w:val="002D26BE"/>
    <w:pPr>
      <w:numPr>
        <w:ilvl w:val="5"/>
        <w:numId w:val="9"/>
      </w:numPr>
      <w:spacing w:before="240"/>
      <w:outlineLvl w:val="5"/>
    </w:pPr>
  </w:style>
  <w:style w:type="paragraph" w:styleId="Titre7">
    <w:name w:val="heading 7"/>
    <w:aliases w:val="EMAA 6"/>
    <w:basedOn w:val="Normal"/>
    <w:next w:val="EMAA05Styleautresparagraphes"/>
    <w:qFormat/>
    <w:rsid w:val="002D26BE"/>
    <w:pPr>
      <w:numPr>
        <w:ilvl w:val="6"/>
        <w:numId w:val="9"/>
      </w:numPr>
      <w:spacing w:before="240"/>
      <w:outlineLvl w:val="6"/>
    </w:pPr>
  </w:style>
  <w:style w:type="paragraph" w:styleId="Titre8">
    <w:name w:val="heading 8"/>
    <w:aliases w:val="EMAA 7"/>
    <w:basedOn w:val="Normal"/>
    <w:next w:val="EMAA05Styleautresparagraphes"/>
    <w:qFormat/>
    <w:rsid w:val="002D26BE"/>
    <w:pPr>
      <w:numPr>
        <w:ilvl w:val="7"/>
        <w:numId w:val="9"/>
      </w:numPr>
      <w:spacing w:before="240"/>
      <w:outlineLvl w:val="7"/>
    </w:pPr>
  </w:style>
  <w:style w:type="paragraph" w:styleId="Titre9">
    <w:name w:val="heading 9"/>
    <w:aliases w:val="EMAA 8"/>
    <w:basedOn w:val="Normal"/>
    <w:next w:val="EMAA05Styleautresparagraphes"/>
    <w:qFormat/>
    <w:rsid w:val="002D26BE"/>
    <w:pPr>
      <w:numPr>
        <w:ilvl w:val="8"/>
        <w:numId w:val="9"/>
      </w:numPr>
      <w:spacing w:before="24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EMAA04Style1erparagraphe"/>
    <w:qFormat/>
    <w:rsid w:val="00160A4A"/>
    <w:pPr>
      <w:spacing w:before="120"/>
      <w:ind w:left="0"/>
      <w:jc w:val="center"/>
    </w:pPr>
    <w:rPr>
      <w:b/>
      <w:caps/>
      <w:szCs w:val="24"/>
    </w:rPr>
  </w:style>
  <w:style w:type="paragraph" w:customStyle="1" w:styleId="EMAA04Style1erparagraphe">
    <w:name w:val="EMAA 04 Style 1er paragraphe"/>
    <w:basedOn w:val="Normal"/>
    <w:next w:val="EMAA05Styleautresparagraphes"/>
    <w:link w:val="EMAA04Style1erparagrapheCar"/>
    <w:rsid w:val="00B84A89"/>
    <w:pPr>
      <w:spacing w:before="480" w:after="120"/>
      <w:ind w:left="0"/>
      <w:jc w:val="both"/>
    </w:pPr>
    <w:rPr>
      <w:szCs w:val="24"/>
    </w:rPr>
  </w:style>
  <w:style w:type="paragraph" w:customStyle="1" w:styleId="EMAA05Styleautresparagraphes">
    <w:name w:val="EMAA 05 Style autres paragraphes"/>
    <w:basedOn w:val="EMAA04Style1erparagraphe"/>
    <w:link w:val="EMAA05StyleautresparagraphesCar"/>
    <w:pPr>
      <w:spacing w:before="120"/>
    </w:pPr>
  </w:style>
  <w:style w:type="paragraph" w:customStyle="1" w:styleId="EMAA30MinDef">
    <w:name w:val="EMAA 30 MinDef"/>
    <w:pPr>
      <w:spacing w:after="240"/>
      <w:jc w:val="center"/>
    </w:pPr>
    <w:rPr>
      <w:b/>
      <w:bCs/>
      <w:sz w:val="22"/>
      <w:szCs w:val="22"/>
    </w:rPr>
  </w:style>
  <w:style w:type="paragraph" w:customStyle="1" w:styleId="EMAA20OrigineEM">
    <w:name w:val="EMAA 20 Origine EM"/>
    <w:next w:val="EMAA21OrigineBureau"/>
    <w:rsid w:val="005736E7"/>
    <w:rPr>
      <w:rFonts w:ascii="Arial" w:hAnsi="Arial"/>
      <w:b/>
      <w:bCs/>
      <w:caps/>
      <w:sz w:val="18"/>
    </w:rPr>
  </w:style>
  <w:style w:type="paragraph" w:customStyle="1" w:styleId="EMAA21OrigineBureau">
    <w:name w:val="EMAA 21 Origine Bureau"/>
    <w:next w:val="EMAA22OrigineDivision"/>
    <w:rsid w:val="00D952FB"/>
    <w:pPr>
      <w:spacing w:before="120"/>
    </w:pPr>
  </w:style>
  <w:style w:type="paragraph" w:customStyle="1" w:styleId="EMAA22OrigineDivision">
    <w:name w:val="EMAA 22 Origine Division"/>
    <w:next w:val="EMAA23OrigineNom"/>
    <w:rsid w:val="00D952FB"/>
    <w:pPr>
      <w:spacing w:before="120"/>
    </w:pPr>
  </w:style>
  <w:style w:type="paragraph" w:customStyle="1" w:styleId="EMAA23OrigineNom">
    <w:name w:val="EMAA 23 Origine Nom"/>
    <w:rsid w:val="005736E7"/>
    <w:pPr>
      <w:spacing w:before="120"/>
    </w:pPr>
    <w:rPr>
      <w:bCs/>
      <w:iCs/>
      <w:sz w:val="18"/>
      <w:szCs w:val="18"/>
    </w:rPr>
  </w:style>
  <w:style w:type="character" w:customStyle="1" w:styleId="EMAA31LogoCarCar">
    <w:name w:val="EMAA 31 Logo Car Car"/>
    <w:rPr>
      <w:rFonts w:ascii="Trebuchet MS" w:hAnsi="Trebuchet MS"/>
      <w:b/>
      <w:spacing w:val="40"/>
      <w:sz w:val="16"/>
      <w:szCs w:val="16"/>
      <w:lang w:val="fr-FR" w:eastAsia="fr-FR" w:bidi="ar-SA"/>
    </w:rPr>
  </w:style>
  <w:style w:type="paragraph" w:customStyle="1" w:styleId="EMAA31Logo">
    <w:name w:val="EMAA 31 Logo"/>
    <w:rsid w:val="002057E6"/>
    <w:pPr>
      <w:spacing w:line="360" w:lineRule="auto"/>
    </w:pPr>
    <w:rPr>
      <w:rFonts w:ascii="Trebuchet MS" w:hAnsi="Trebuchet MS"/>
      <w:b/>
      <w:spacing w:val="40"/>
      <w:sz w:val="16"/>
      <w:szCs w:val="16"/>
    </w:rPr>
  </w:style>
  <w:style w:type="paragraph" w:customStyle="1" w:styleId="EMAA01Objet">
    <w:name w:val="EMAA 01 Objet"/>
    <w:basedOn w:val="Normal"/>
    <w:next w:val="EMAA04Style1erparagraphe"/>
    <w:link w:val="EMAA01ObjetCar1"/>
    <w:rsid w:val="00F17827"/>
    <w:pPr>
      <w:tabs>
        <w:tab w:val="left" w:pos="2835"/>
        <w:tab w:val="left" w:pos="3022"/>
      </w:tabs>
      <w:spacing w:after="240"/>
      <w:ind w:left="2835" w:hanging="2835"/>
      <w:jc w:val="both"/>
    </w:pPr>
    <w:rPr>
      <w:szCs w:val="24"/>
    </w:rPr>
  </w:style>
  <w:style w:type="paragraph" w:customStyle="1" w:styleId="EMAA15Date">
    <w:name w:val="EMAA 15 Date"/>
    <w:basedOn w:val="Normal"/>
    <w:next w:val="EMAA16Timbre"/>
    <w:pPr>
      <w:keepLines/>
      <w:spacing w:before="2520" w:after="120"/>
      <w:ind w:left="5670"/>
      <w:jc w:val="both"/>
    </w:pPr>
    <w:rPr>
      <w:rFonts w:eastAsia="Futura Bk BT" w:cs="Futura Bk BT"/>
      <w:iCs/>
      <w:szCs w:val="24"/>
    </w:rPr>
  </w:style>
  <w:style w:type="paragraph" w:customStyle="1" w:styleId="EMAA16Timbre">
    <w:name w:val="EMAA 16 Timbre"/>
    <w:basedOn w:val="EMAA15Date"/>
    <w:pPr>
      <w:spacing w:before="0"/>
    </w:pPr>
  </w:style>
  <w:style w:type="paragraph" w:customStyle="1" w:styleId="EMAA17TypeDocument">
    <w:name w:val="EMAA 17 TypeDocument"/>
    <w:basedOn w:val="Normal"/>
    <w:next w:val="EMAA01Objet"/>
    <w:pPr>
      <w:widowControl w:val="0"/>
      <w:spacing w:before="960"/>
      <w:jc w:val="center"/>
      <w:outlineLvl w:val="0"/>
    </w:pPr>
    <w:rPr>
      <w:b/>
      <w:caps/>
      <w:szCs w:val="22"/>
    </w:rPr>
  </w:style>
  <w:style w:type="character" w:styleId="Accentuation">
    <w:name w:val="Emphasis"/>
    <w:qFormat/>
    <w:rsid w:val="002D26BE"/>
    <w:rPr>
      <w:i/>
      <w:iCs/>
      <w:sz w:val="22"/>
    </w:rPr>
  </w:style>
  <w:style w:type="character" w:styleId="AcronymeHTML">
    <w:name w:val="HTML Acronym"/>
    <w:basedOn w:val="Policepardfaut"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customStyle="1" w:styleId="EMAA06Puce1erniveau">
    <w:name w:val="EMAA 06 Puce 1er niveau"/>
    <w:basedOn w:val="EMAA04Style1erparagraphe"/>
    <w:rsid w:val="00637D86"/>
    <w:pPr>
      <w:numPr>
        <w:numId w:val="7"/>
      </w:numPr>
      <w:tabs>
        <w:tab w:val="clear" w:pos="2722"/>
        <w:tab w:val="num" w:pos="425"/>
      </w:tabs>
      <w:spacing w:before="60" w:after="0"/>
      <w:ind w:left="425" w:hanging="425"/>
    </w:pPr>
  </w:style>
  <w:style w:type="paragraph" w:styleId="Adresseexpditeur">
    <w:name w:val="envelope return"/>
    <w:basedOn w:val="Normal"/>
    <w:rPr>
      <w:rFonts w:ascii="Arial" w:hAnsi="Arial" w:cs="Arial"/>
      <w:sz w:val="20"/>
    </w:rPr>
  </w:style>
  <w:style w:type="paragraph" w:styleId="AdresseHTML">
    <w:name w:val="HTML Address"/>
    <w:basedOn w:val="Normal"/>
    <w:rPr>
      <w:i/>
      <w:iCs/>
    </w:rPr>
  </w:style>
  <w:style w:type="paragraph" w:styleId="Notedebasdepage">
    <w:name w:val="footnote text"/>
    <w:aliases w:val="Note de bas de page EMAA"/>
    <w:basedOn w:val="Normal"/>
    <w:autoRedefine/>
    <w:semiHidden/>
    <w:pPr>
      <w:spacing w:after="120"/>
      <w:ind w:left="0"/>
      <w:contextualSpacing/>
      <w:jc w:val="both"/>
    </w:pPr>
    <w:rPr>
      <w:sz w:val="18"/>
    </w:rPr>
  </w:style>
  <w:style w:type="paragraph" w:customStyle="1" w:styleId="StyleEMAA02Rf-PJ-Abrog1religneNonToutenmajuscule">
    <w:name w:val="Style EMAA 02 Réf-PJ-Abrogé (1ère ligne) + Non Tout en majuscule"/>
    <w:basedOn w:val="EMAA02Rf-PJ-Abrog1religne"/>
    <w:rPr>
      <w:caps/>
    </w:rPr>
  </w:style>
  <w:style w:type="paragraph" w:customStyle="1" w:styleId="EMAA02Rf-PJ-Abrog1religne">
    <w:name w:val="EMAA 02 Réf-PJ-Abrogé (1ère ligne)"/>
    <w:basedOn w:val="EMAA01Objet"/>
    <w:next w:val="EMAA04Style1erparagraphe"/>
    <w:link w:val="EMAA02Rf-PJ-Abrog1religneCar1"/>
    <w:rsid w:val="00F17827"/>
    <w:pPr>
      <w:spacing w:after="120"/>
    </w:pPr>
  </w:style>
  <w:style w:type="paragraph" w:customStyle="1" w:styleId="EMAA07Puce2meniveau">
    <w:name w:val="EMAA 07 Puce 2ème niveau"/>
    <w:basedOn w:val="EMAA06Puce1erniveau"/>
    <w:rsid w:val="00956657"/>
    <w:pPr>
      <w:numPr>
        <w:numId w:val="8"/>
      </w:numPr>
      <w:tabs>
        <w:tab w:val="clear" w:pos="425"/>
        <w:tab w:val="left" w:pos="992"/>
      </w:tabs>
    </w:pPr>
  </w:style>
  <w:style w:type="paragraph" w:styleId="En-tte">
    <w:name w:val="header"/>
    <w:aliases w:val="En-tête EMAA"/>
    <w:basedOn w:val="Normal"/>
    <w:autoRedefine/>
    <w:rsid w:val="002D5106"/>
    <w:pPr>
      <w:tabs>
        <w:tab w:val="left" w:pos="2520"/>
        <w:tab w:val="center" w:pos="4536"/>
        <w:tab w:val="right" w:pos="9072"/>
      </w:tabs>
      <w:spacing w:before="120"/>
      <w:ind w:left="0"/>
      <w:jc w:val="center"/>
    </w:pPr>
    <w:rPr>
      <w:b/>
      <w:szCs w:val="22"/>
    </w:rPr>
  </w:style>
  <w:style w:type="paragraph" w:styleId="Pieddepage">
    <w:name w:val="footer"/>
    <w:aliases w:val="Pied de page EMAA"/>
    <w:basedOn w:val="Normal"/>
    <w:autoRedefine/>
    <w:rsid w:val="000B13D2"/>
    <w:pPr>
      <w:tabs>
        <w:tab w:val="right" w:pos="2268"/>
        <w:tab w:val="right" w:pos="9072"/>
      </w:tabs>
      <w:spacing w:before="120" w:after="120"/>
      <w:ind w:left="0"/>
      <w:contextualSpacing/>
      <w:jc w:val="center"/>
    </w:pPr>
    <w:rPr>
      <w:sz w:val="17"/>
    </w:rPr>
  </w:style>
  <w:style w:type="paragraph" w:customStyle="1" w:styleId="EMAA11Attachedesignature1religne">
    <w:name w:val="EMAA 11 Attache de signature 1ère ligne"/>
    <w:basedOn w:val="Normal"/>
    <w:next w:val="EMAA12Attachedesignature2meligne"/>
    <w:pPr>
      <w:keepLines/>
      <w:spacing w:before="960"/>
      <w:ind w:left="4820"/>
      <w:jc w:val="center"/>
      <w:outlineLvl w:val="0"/>
    </w:pPr>
  </w:style>
  <w:style w:type="paragraph" w:customStyle="1" w:styleId="EMAA12Attachedesignature2meligne">
    <w:name w:val="EMAA 12 Attache de signature 2ème ligne"/>
    <w:basedOn w:val="EMAA11Attachedesignature1religne"/>
    <w:next w:val="EMAA13Destinataire1religne"/>
    <w:pPr>
      <w:spacing w:before="0"/>
    </w:pPr>
  </w:style>
  <w:style w:type="paragraph" w:customStyle="1" w:styleId="EMAA13Destinataire1religne">
    <w:name w:val="EMAA 13 Destinataire 1ère ligne"/>
    <w:basedOn w:val="Normal"/>
    <w:next w:val="EMAA14Destinataire2meligne"/>
    <w:rsid w:val="00B84A89"/>
    <w:pPr>
      <w:keepLines/>
      <w:spacing w:before="240" w:after="120"/>
      <w:ind w:left="0"/>
      <w:jc w:val="both"/>
      <w:outlineLvl w:val="0"/>
    </w:pPr>
    <w:rPr>
      <w:caps/>
      <w:u w:val="single"/>
    </w:rPr>
  </w:style>
  <w:style w:type="paragraph" w:customStyle="1" w:styleId="EMAA14Destinataire2meligne">
    <w:name w:val="EMAA 14 Destinataire 2ème ligne"/>
    <w:basedOn w:val="EMAA13Destinataire1religne"/>
    <w:rsid w:val="009926A0"/>
    <w:pPr>
      <w:numPr>
        <w:numId w:val="6"/>
      </w:numPr>
      <w:spacing w:before="0" w:after="60"/>
    </w:pPr>
    <w:rPr>
      <w:caps w:val="0"/>
      <w:u w:val="none"/>
    </w:rPr>
  </w:style>
  <w:style w:type="paragraph" w:customStyle="1" w:styleId="EMAA03Rf-PJ-Abrogautreslignes">
    <w:name w:val="EMAA 03 Réf-PJ-Abrogé (autres lignes)"/>
    <w:basedOn w:val="Normal"/>
    <w:rsid w:val="00B84A89"/>
    <w:pPr>
      <w:spacing w:before="60" w:after="120"/>
      <w:ind w:left="3022"/>
      <w:jc w:val="both"/>
    </w:pPr>
    <w:rPr>
      <w:szCs w:val="24"/>
    </w:rPr>
  </w:style>
  <w:style w:type="character" w:customStyle="1" w:styleId="EMAA01ObjetCar">
    <w:name w:val="EMAA 01 Objet Car"/>
    <w:rPr>
      <w:caps/>
      <w:sz w:val="24"/>
      <w:szCs w:val="24"/>
      <w:lang w:val="fr-FR" w:eastAsia="fr-FR" w:bidi="ar-SA"/>
    </w:rPr>
  </w:style>
  <w:style w:type="character" w:styleId="Appelnotedebasdep">
    <w:name w:val="footnote reference"/>
    <w:semiHidden/>
    <w:rPr>
      <w:vertAlign w:val="superscript"/>
    </w:rPr>
  </w:style>
  <w:style w:type="paragraph" w:styleId="Notedefin">
    <w:name w:val="endnote text"/>
    <w:basedOn w:val="Normal"/>
    <w:semiHidden/>
    <w:rPr>
      <w:sz w:val="20"/>
    </w:rPr>
  </w:style>
  <w:style w:type="character" w:styleId="Appeldenotedefin">
    <w:name w:val="endnote reference"/>
    <w:semiHidden/>
    <w:rPr>
      <w:vertAlign w:val="superscript"/>
    </w:rPr>
  </w:style>
  <w:style w:type="character" w:styleId="CitationHTML">
    <w:name w:val="HTML Cite"/>
    <w:rPr>
      <w:i/>
      <w:iCs/>
    </w:rPr>
  </w:style>
  <w:style w:type="character" w:styleId="ClavierHTML">
    <w:name w:val="HTML Keyboard"/>
    <w:rPr>
      <w:rFonts w:ascii="Courier New" w:hAnsi="Courier New" w:cs="Courier New"/>
      <w:sz w:val="20"/>
      <w:szCs w:val="20"/>
    </w:rPr>
  </w:style>
  <w:style w:type="character" w:styleId="CodeHTML">
    <w:name w:val="HTML Code"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character" w:styleId="DfinitionHTML">
    <w:name w:val="HTML Definition"/>
    <w:rPr>
      <w:i/>
      <w:iCs/>
    </w:rPr>
  </w:style>
  <w:style w:type="character" w:styleId="lev">
    <w:name w:val="Strong"/>
    <w:qFormat/>
    <w:rsid w:val="002D26BE"/>
    <w:rPr>
      <w:b/>
      <w:bCs/>
      <w:sz w:val="22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styleId="ExempleHTML">
    <w:name w:val="HTML Sample"/>
    <w:rPr>
      <w:rFonts w:ascii="Courier New" w:hAnsi="Courier New" w:cs="Courier New"/>
    </w:rPr>
  </w:style>
  <w:style w:type="paragraph" w:styleId="Formuledepolitesse">
    <w:name w:val="Closing"/>
    <w:basedOn w:val="Normal"/>
    <w:pPr>
      <w:ind w:left="4252"/>
    </w:pPr>
  </w:style>
  <w:style w:type="character" w:styleId="Lienhypertexte">
    <w:name w:val="Hyperlink"/>
    <w:rPr>
      <w:color w:val="auto"/>
      <w:u w:val="single"/>
    </w:rPr>
  </w:style>
  <w:style w:type="character" w:styleId="Lienhypertextesuivivisit">
    <w:name w:val="FollowedHyperlink"/>
    <w:rPr>
      <w:color w:val="auto"/>
      <w:u w:val="single"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EMAA06Puce1erniveau"/>
  </w:style>
  <w:style w:type="paragraph" w:styleId="Listepuces2">
    <w:name w:val="List Bullet 2"/>
    <w:basedOn w:val="EMAA07Puce2meniveau"/>
  </w:style>
  <w:style w:type="paragraph" w:styleId="Listepuces3">
    <w:name w:val="List Bullet 3"/>
    <w:basedOn w:val="Listepuces2"/>
  </w:style>
  <w:style w:type="paragraph" w:styleId="Listepuces4">
    <w:name w:val="List Bullet 4"/>
    <w:basedOn w:val="Listepuces3"/>
  </w:style>
  <w:style w:type="paragraph" w:styleId="Listepuces5">
    <w:name w:val="List Bullet 5"/>
    <w:basedOn w:val="Listepuces4"/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character" w:styleId="MachinecrireHTML">
    <w:name w:val="HTML Typewriter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PrformatHTML">
    <w:name w:val="HTML Preformatted"/>
    <w:basedOn w:val="Normal"/>
    <w:rPr>
      <w:rFonts w:ascii="Courier New" w:hAnsi="Courier New" w:cs="Courier New"/>
      <w:sz w:val="20"/>
    </w:rPr>
  </w:style>
  <w:style w:type="paragraph" w:styleId="Retrait1religne">
    <w:name w:val="Body Text First Indent"/>
    <w:basedOn w:val="Corpsdetexte"/>
    <w:pPr>
      <w:ind w:firstLine="210"/>
    </w:pPr>
  </w:style>
  <w:style w:type="character" w:styleId="Numrodeligne">
    <w:name w:val="line number"/>
    <w:basedOn w:val="Policepardfaut"/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xtebrut">
    <w:name w:val="Plain Text"/>
    <w:basedOn w:val="Normal"/>
    <w:rPr>
      <w:rFonts w:ascii="Courier New" w:hAnsi="Courier New" w:cs="Courier New"/>
      <w:sz w:val="20"/>
    </w:rPr>
  </w:style>
  <w:style w:type="paragraph" w:styleId="Titredenote">
    <w:name w:val="Note Heading"/>
    <w:basedOn w:val="EMAA17TypeDocument"/>
    <w:next w:val="Normal"/>
    <w:rsid w:val="000B13D2"/>
    <w:pPr>
      <w:spacing w:before="1200" w:after="240"/>
      <w:ind w:left="-567"/>
    </w:pPr>
    <w:rPr>
      <w:b w:val="0"/>
      <w:szCs w:val="24"/>
    </w:rPr>
  </w:style>
  <w:style w:type="character" w:styleId="VariableHTML">
    <w:name w:val="HTML Variable"/>
    <w:rPr>
      <w:i/>
      <w:iCs/>
    </w:rPr>
  </w:style>
  <w:style w:type="character" w:customStyle="1" w:styleId="EMAA02Rf-PJ-Abrog1religneCar">
    <w:name w:val="EMAA 02 Réf-PJ-Abrogé (1ère ligne) Car"/>
    <w:rPr>
      <w:caps/>
      <w:sz w:val="24"/>
      <w:szCs w:val="24"/>
      <w:lang w:val="fr-FR" w:eastAsia="fr-FR" w:bidi="ar-SA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EMAA81Lieudestationnement">
    <w:name w:val="EMAA 81 Lieu de stationnement"/>
    <w:basedOn w:val="Normal"/>
    <w:pPr>
      <w:jc w:val="right"/>
    </w:pPr>
    <w:rPr>
      <w:caps/>
    </w:rPr>
  </w:style>
  <w:style w:type="paragraph" w:customStyle="1" w:styleId="EMAA80Autoritsdorigineetdestinataire">
    <w:name w:val="EMAA 80 Autorités d'origine et destinataire"/>
    <w:basedOn w:val="Normal"/>
    <w:next w:val="EMAA81Lieudestationnement"/>
    <w:pPr>
      <w:tabs>
        <w:tab w:val="left" w:pos="3062"/>
      </w:tabs>
      <w:spacing w:before="1080"/>
      <w:ind w:left="5840"/>
      <w:contextualSpacing/>
      <w:jc w:val="both"/>
    </w:pPr>
  </w:style>
  <w:style w:type="paragraph" w:styleId="Commentaire">
    <w:name w:val="annotation text"/>
    <w:basedOn w:val="Normal"/>
    <w:semiHidden/>
    <w:rPr>
      <w:sz w:val="20"/>
    </w:rPr>
  </w:style>
  <w:style w:type="character" w:customStyle="1" w:styleId="StyleEMAA02Rf-PJ-Abrog1religneNonToutenmajusculeCar">
    <w:name w:val="Style EMAA 02 Réf-PJ-Abrogé (1ère ligne) + Non Tout en majuscule Car"/>
    <w:rsid w:val="00FE0DD4"/>
    <w:rPr>
      <w:caps/>
      <w:sz w:val="24"/>
      <w:szCs w:val="24"/>
      <w:lang w:val="fr-FR" w:eastAsia="fr-FR" w:bidi="ar-SA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gende">
    <w:name w:val="caption"/>
    <w:basedOn w:val="Normal"/>
    <w:next w:val="Normal"/>
    <w:qFormat/>
    <w:rsid w:val="002D26BE"/>
    <w:rPr>
      <w:b/>
      <w:bCs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abledesillustrations">
    <w:name w:val="table of figures"/>
    <w:basedOn w:val="Normal"/>
    <w:next w:val="Normal"/>
    <w:semiHidden/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index">
    <w:name w:val="index heading"/>
    <w:basedOn w:val="Titre"/>
    <w:next w:val="Index1"/>
    <w:semiHidden/>
  </w:style>
  <w:style w:type="paragraph" w:styleId="TitreTR">
    <w:name w:val="toa heading"/>
    <w:basedOn w:val="Titreindex"/>
    <w:next w:val="Normal"/>
    <w:semiHidden/>
  </w:style>
  <w:style w:type="paragraph" w:styleId="TM1">
    <w:name w:val="toc 1"/>
    <w:basedOn w:val="Normal"/>
    <w:next w:val="Normal"/>
    <w:autoRedefine/>
    <w:semiHidden/>
    <w:pPr>
      <w:ind w:left="0"/>
    </w:pPr>
  </w:style>
  <w:style w:type="paragraph" w:styleId="TM2">
    <w:name w:val="toc 2"/>
    <w:basedOn w:val="TM1"/>
    <w:next w:val="Normal"/>
    <w:autoRedefine/>
    <w:semiHidden/>
  </w:style>
  <w:style w:type="paragraph" w:styleId="TM3">
    <w:name w:val="toc 3"/>
    <w:basedOn w:val="TM2"/>
    <w:next w:val="Normal"/>
    <w:autoRedefine/>
    <w:semiHidden/>
  </w:style>
  <w:style w:type="paragraph" w:styleId="TM4">
    <w:name w:val="toc 4"/>
    <w:basedOn w:val="TM3"/>
    <w:next w:val="Normal"/>
    <w:autoRedefine/>
    <w:semiHidden/>
  </w:style>
  <w:style w:type="paragraph" w:styleId="TM5">
    <w:name w:val="toc 5"/>
    <w:basedOn w:val="TM4"/>
    <w:next w:val="Normal"/>
    <w:autoRedefine/>
    <w:semiHidden/>
  </w:style>
  <w:style w:type="paragraph" w:styleId="TM6">
    <w:name w:val="toc 6"/>
    <w:basedOn w:val="TM5"/>
    <w:next w:val="Normal"/>
    <w:autoRedefine/>
    <w:semiHidden/>
  </w:style>
  <w:style w:type="paragraph" w:styleId="TM7">
    <w:name w:val="toc 7"/>
    <w:basedOn w:val="TM6"/>
    <w:next w:val="Normal"/>
    <w:autoRedefine/>
    <w:semiHidden/>
  </w:style>
  <w:style w:type="paragraph" w:styleId="TM8">
    <w:name w:val="toc 8"/>
    <w:basedOn w:val="TM7"/>
    <w:next w:val="Normal"/>
    <w:autoRedefine/>
    <w:semiHidden/>
  </w:style>
  <w:style w:type="paragraph" w:styleId="TM9">
    <w:name w:val="toc 9"/>
    <w:basedOn w:val="TM8"/>
    <w:next w:val="Normal"/>
    <w:autoRedefine/>
    <w:semiHidden/>
  </w:style>
  <w:style w:type="paragraph" w:customStyle="1" w:styleId="Style1">
    <w:name w:val="Style1"/>
    <w:basedOn w:val="EMAA14Destinataire2meligne"/>
    <w:rsid w:val="00E40BCD"/>
  </w:style>
  <w:style w:type="paragraph" w:customStyle="1" w:styleId="Style2">
    <w:name w:val="Style2"/>
    <w:basedOn w:val="EMAA14Destinataire2meligne"/>
    <w:rsid w:val="00E40BCD"/>
  </w:style>
  <w:style w:type="paragraph" w:customStyle="1" w:styleId="Style3">
    <w:name w:val="Style3"/>
    <w:basedOn w:val="EMAA14Destinataire2meligne"/>
    <w:rsid w:val="00E40BCD"/>
  </w:style>
  <w:style w:type="paragraph" w:customStyle="1" w:styleId="Style4">
    <w:name w:val="Style4"/>
    <w:basedOn w:val="EMAA14Destinataire2meligne"/>
    <w:rsid w:val="00E40BCD"/>
  </w:style>
  <w:style w:type="paragraph" w:customStyle="1" w:styleId="Style5">
    <w:name w:val="Style5"/>
    <w:basedOn w:val="EMAA14Destinataire2meligne"/>
    <w:rsid w:val="00E40BCD"/>
  </w:style>
  <w:style w:type="paragraph" w:customStyle="1" w:styleId="Style6">
    <w:name w:val="Style6"/>
    <w:basedOn w:val="EMAA14Destinataire2meligne"/>
    <w:rsid w:val="00E40BCD"/>
  </w:style>
  <w:style w:type="paragraph" w:customStyle="1" w:styleId="Style7">
    <w:name w:val="Style7"/>
    <w:basedOn w:val="EMAA14Destinataire2meligne"/>
    <w:rsid w:val="00E40BCD"/>
  </w:style>
  <w:style w:type="paragraph" w:customStyle="1" w:styleId="Style8">
    <w:name w:val="Style8"/>
    <w:rsid w:val="00BE479B"/>
    <w:rPr>
      <w:caps/>
      <w:sz w:val="24"/>
      <w:szCs w:val="24"/>
      <w:lang w:val="en-GB"/>
    </w:rPr>
  </w:style>
  <w:style w:type="paragraph" w:customStyle="1" w:styleId="Style9">
    <w:name w:val="Style9"/>
    <w:basedOn w:val="EMAA02Rf-PJ-Abrog1religne"/>
    <w:rsid w:val="00BE479B"/>
  </w:style>
  <w:style w:type="paragraph" w:customStyle="1" w:styleId="Style10">
    <w:name w:val="Style10"/>
    <w:basedOn w:val="EMAA02Rf-PJ-Abrog1religne"/>
    <w:rsid w:val="00FE0DD4"/>
  </w:style>
  <w:style w:type="paragraph" w:customStyle="1" w:styleId="Style11">
    <w:name w:val="Style11"/>
    <w:basedOn w:val="EMAA02Rf-PJ-Abrog1religne"/>
    <w:rsid w:val="00FE0DD4"/>
    <w:rPr>
      <w:lang w:val="en-GB"/>
    </w:rPr>
  </w:style>
  <w:style w:type="paragraph" w:customStyle="1" w:styleId="Style12">
    <w:name w:val="Style12"/>
    <w:basedOn w:val="EMAA02Rf-PJ-Abrog1religne"/>
    <w:rsid w:val="001B7A09"/>
  </w:style>
  <w:style w:type="paragraph" w:customStyle="1" w:styleId="StyleEMAA15DateSuspendu048cm">
    <w:name w:val="Style EMAA 15 Date + Suspendu : 048 cm"/>
    <w:basedOn w:val="EMAA15Date"/>
    <w:rsid w:val="00242370"/>
    <w:pPr>
      <w:spacing w:before="2040" w:after="0"/>
    </w:pPr>
    <w:rPr>
      <w:rFonts w:eastAsia="Times New Roman" w:cs="Times New Roman"/>
      <w:iCs w:val="0"/>
      <w:szCs w:val="20"/>
    </w:rPr>
  </w:style>
  <w:style w:type="paragraph" w:customStyle="1" w:styleId="StyleEMAA16TimbreSuspendu048cm">
    <w:name w:val="Style EMAA 16 Timbre + Suspendu : 048 cm"/>
    <w:basedOn w:val="EMAA16Timbre"/>
    <w:rsid w:val="000E37A1"/>
    <w:pPr>
      <w:spacing w:before="120" w:after="0"/>
    </w:pPr>
    <w:rPr>
      <w:rFonts w:eastAsia="Times New Roman" w:cs="Times New Roman"/>
      <w:iCs w:val="0"/>
      <w:szCs w:val="20"/>
    </w:rPr>
  </w:style>
  <w:style w:type="paragraph" w:customStyle="1" w:styleId="StyleCentrGauche0cmAprs90pt">
    <w:name w:val="Style Centré Gauche :  0 cm Après : 90 pt"/>
    <w:basedOn w:val="Normal"/>
    <w:rsid w:val="000B13D2"/>
    <w:pPr>
      <w:spacing w:after="240"/>
      <w:ind w:left="-567"/>
      <w:jc w:val="center"/>
    </w:pPr>
  </w:style>
  <w:style w:type="paragraph" w:customStyle="1" w:styleId="StyleEMAA02Rf-PJ-Abrog1religneSoulignement">
    <w:name w:val="Style EMAA 02 Réf-PJ-Abrogé (1ère ligne) + Soulignement"/>
    <w:basedOn w:val="EMAA02Rf-PJ-Abrog1religne"/>
    <w:link w:val="StyleEMAA02Rf-PJ-Abrog1religneSoulignementCar"/>
    <w:rsid w:val="00F17827"/>
    <w:rPr>
      <w:u w:val="single"/>
    </w:rPr>
  </w:style>
  <w:style w:type="character" w:customStyle="1" w:styleId="EMAA01ObjetCar1">
    <w:name w:val="EMAA 01 Objet Car1"/>
    <w:link w:val="EMAA01Objet"/>
    <w:rsid w:val="00F17827"/>
    <w:rPr>
      <w:sz w:val="24"/>
      <w:szCs w:val="24"/>
      <w:lang w:val="fr-FR" w:eastAsia="fr-FR" w:bidi="ar-SA"/>
    </w:rPr>
  </w:style>
  <w:style w:type="character" w:customStyle="1" w:styleId="EMAA02Rf-PJ-Abrog1religneCar1">
    <w:name w:val="EMAA 02 Réf-PJ-Abrogé (1ère ligne) Car1"/>
    <w:link w:val="EMAA02Rf-PJ-Abrog1religne"/>
    <w:rsid w:val="00F17827"/>
    <w:rPr>
      <w:sz w:val="24"/>
      <w:szCs w:val="24"/>
      <w:lang w:val="fr-FR" w:eastAsia="fr-FR" w:bidi="ar-SA"/>
    </w:rPr>
  </w:style>
  <w:style w:type="character" w:customStyle="1" w:styleId="StyleEMAA02Rf-PJ-Abrog1religneSoulignementCar">
    <w:name w:val="Style EMAA 02 Réf-PJ-Abrogé (1ère ligne) + Soulignement Car"/>
    <w:link w:val="StyleEMAA02Rf-PJ-Abrog1religneSoulignement"/>
    <w:rsid w:val="00F17827"/>
    <w:rPr>
      <w:sz w:val="24"/>
      <w:szCs w:val="24"/>
      <w:u w:val="single"/>
      <w:lang w:val="fr-FR" w:eastAsia="fr-FR" w:bidi="ar-SA"/>
    </w:rPr>
  </w:style>
  <w:style w:type="character" w:customStyle="1" w:styleId="EMAA04Style1erparagrapheCar">
    <w:name w:val="EMAA 04 Style 1er paragraphe Car"/>
    <w:link w:val="EMAA04Style1erparagraphe"/>
    <w:rsid w:val="001E7483"/>
    <w:rPr>
      <w:sz w:val="24"/>
      <w:szCs w:val="24"/>
      <w:lang w:val="fr-FR" w:eastAsia="fr-FR" w:bidi="ar-SA"/>
    </w:rPr>
  </w:style>
  <w:style w:type="character" w:customStyle="1" w:styleId="EMAA05StyleautresparagraphesCar">
    <w:name w:val="EMAA 05 Style autres paragraphes Car"/>
    <w:link w:val="EMAA05Styleautresparagraphes"/>
    <w:rsid w:val="001E7483"/>
    <w:rPr>
      <w:sz w:val="24"/>
      <w:szCs w:val="24"/>
      <w:lang w:val="fr-FR" w:eastAsia="fr-FR" w:bidi="ar-SA"/>
    </w:rPr>
  </w:style>
  <w:style w:type="paragraph" w:customStyle="1" w:styleId="StyleEMAA01ObjetSoulignement">
    <w:name w:val="Style EMAA 01 Objet + Soulignement"/>
    <w:basedOn w:val="EMAA01Objet"/>
    <w:link w:val="StyleEMAA01ObjetSoulignementCar"/>
    <w:rsid w:val="009926A0"/>
    <w:pPr>
      <w:spacing w:before="240"/>
    </w:pPr>
    <w:rPr>
      <w:u w:val="single"/>
    </w:rPr>
  </w:style>
  <w:style w:type="character" w:customStyle="1" w:styleId="StyleEMAA01ObjetSoulignementCar">
    <w:name w:val="Style EMAA 01 Objet + Soulignement Car"/>
    <w:link w:val="StyleEMAA01ObjetSoulignement"/>
    <w:rsid w:val="009926A0"/>
    <w:rPr>
      <w:sz w:val="24"/>
      <w:szCs w:val="24"/>
      <w:u w:val="single"/>
      <w:lang w:val="fr-FR" w:eastAsia="fr-FR" w:bidi="ar-SA"/>
    </w:rPr>
  </w:style>
  <w:style w:type="paragraph" w:styleId="Sansinterligne">
    <w:name w:val="No Spacing"/>
    <w:uiPriority w:val="1"/>
    <w:qFormat/>
    <w:rsid w:val="002D26BE"/>
    <w:pPr>
      <w:ind w:left="2552"/>
    </w:pPr>
    <w:rPr>
      <w:sz w:val="22"/>
    </w:rPr>
  </w:style>
  <w:style w:type="character" w:styleId="Emphaseple">
    <w:name w:val="Subtle Emphasis"/>
    <w:uiPriority w:val="19"/>
    <w:qFormat/>
    <w:rsid w:val="002D26BE"/>
    <w:rPr>
      <w:i/>
      <w:iCs/>
      <w:color w:val="808080"/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2D26BE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2D26BE"/>
    <w:rPr>
      <w:i/>
      <w:iCs/>
      <w:color w:val="000000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26B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2D26BE"/>
    <w:rPr>
      <w:b/>
      <w:bCs/>
      <w:i/>
      <w:iCs/>
      <w:color w:val="4F81BD"/>
      <w:sz w:val="22"/>
    </w:rPr>
  </w:style>
  <w:style w:type="paragraph" w:styleId="Paragraphedeliste">
    <w:name w:val="List Paragraph"/>
    <w:basedOn w:val="Normal"/>
    <w:uiPriority w:val="34"/>
    <w:qFormat/>
    <w:rsid w:val="002D26BE"/>
    <w:pPr>
      <w:ind w:left="708"/>
    </w:pPr>
  </w:style>
  <w:style w:type="character" w:styleId="Titredulivre">
    <w:name w:val="Book Title"/>
    <w:uiPriority w:val="33"/>
    <w:qFormat/>
    <w:rsid w:val="002D26BE"/>
    <w:rPr>
      <w:b/>
      <w:bCs/>
      <w:smallCaps/>
      <w:spacing w:val="5"/>
      <w:sz w:val="22"/>
    </w:rPr>
  </w:style>
  <w:style w:type="character" w:styleId="Rfrenceintense">
    <w:name w:val="Intense Reference"/>
    <w:uiPriority w:val="32"/>
    <w:qFormat/>
    <w:rsid w:val="002D26BE"/>
    <w:rPr>
      <w:b/>
      <w:bCs/>
      <w:smallCaps/>
      <w:color w:val="C0504D"/>
      <w:spacing w:val="5"/>
      <w:sz w:val="22"/>
      <w:u w:val="single"/>
    </w:rPr>
  </w:style>
  <w:style w:type="character" w:styleId="Rfrenceple">
    <w:name w:val="Subtle Reference"/>
    <w:uiPriority w:val="31"/>
    <w:qFormat/>
    <w:rsid w:val="002D26BE"/>
    <w:rPr>
      <w:smallCaps/>
      <w:color w:val="C0504D"/>
      <w:sz w:val="22"/>
      <w:u w:val="single"/>
    </w:rPr>
  </w:style>
  <w:style w:type="paragraph" w:customStyle="1" w:styleId="ZEmetteur">
    <w:name w:val="*ZEmetteur"/>
    <w:basedOn w:val="Normal"/>
    <w:qFormat/>
    <w:rsid w:val="00E2359A"/>
    <w:pPr>
      <w:ind w:left="0"/>
      <w:jc w:val="right"/>
    </w:pPr>
    <w:rPr>
      <w:rFonts w:ascii="Marianne" w:eastAsia="Calibri" w:hAnsi="Marianne" w:cs="Arial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haae-concours-officiers.contact.fct@intradef.gouv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rhaae-concours-officiers.contact.fct@intradef.gouv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D210CEC6A42468C9EADD8B55B4F63" ma:contentTypeVersion="0" ma:contentTypeDescription="Crée un document." ma:contentTypeScope="" ma:versionID="0fe0db283095d4f4d2f4c587201190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EE795-E087-4A78-97F8-BA86033A8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1458F2-118F-4634-8690-A28E13646B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</vt:lpstr>
    </vt:vector>
  </TitlesOfParts>
  <Company>aa</Company>
  <LinksUpToDate>false</LinksUpToDate>
  <CharactersWithSpaces>1114</CharactersWithSpaces>
  <SharedDoc>false</SharedDoc>
  <HLinks>
    <vt:vector size="6" baseType="variant">
      <vt:variant>
        <vt:i4>2949184</vt:i4>
      </vt:variant>
      <vt:variant>
        <vt:i4>0</vt:i4>
      </vt:variant>
      <vt:variant>
        <vt:i4>0</vt:i4>
      </vt:variant>
      <vt:variant>
        <vt:i4>5</vt:i4>
      </vt:variant>
      <vt:variant>
        <vt:lpwstr>mailto:drhaa-concours-officiers.contact.fct@intradef.gouv.fr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</dc:title>
  <dc:subject/>
  <dc:creator>stephanie.monrose@intradef.gouv.fr</dc:creator>
  <cp:keywords/>
  <cp:lastModifiedBy>SEANG Philippe CNE</cp:lastModifiedBy>
  <cp:revision>4</cp:revision>
  <cp:lastPrinted>2022-05-19T15:30:00Z</cp:lastPrinted>
  <dcterms:created xsi:type="dcterms:W3CDTF">2023-05-23T14:16:00Z</dcterms:created>
  <dcterms:modified xsi:type="dcterms:W3CDTF">2024-05-28T07:42:00Z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0x01010097AD210CEC6A42468C9EADD8B55B4F63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